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B80C1" w14:textId="4931AD68" w:rsidR="005C1EF6" w:rsidRDefault="00CE1A1D" w:rsidP="00DE4960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8272" behindDoc="1" locked="0" layoutInCell="1" allowOverlap="1" wp14:anchorId="7EB2AD6B" wp14:editId="7FFCD5E7">
            <wp:simplePos x="0" y="0"/>
            <wp:positionH relativeFrom="column">
              <wp:posOffset>2228850</wp:posOffset>
            </wp:positionH>
            <wp:positionV relativeFrom="paragraph">
              <wp:posOffset>85725</wp:posOffset>
            </wp:positionV>
            <wp:extent cx="137287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80" y="21373"/>
                <wp:lineTo x="21280" y="0"/>
                <wp:lineTo x="0" y="0"/>
              </wp:wrapPolygon>
            </wp:wrapTight>
            <wp:docPr id="3" name="Picture 3" descr="M:\Agency Common\DRM New Logo\DRM_logo_300x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gency Common\DRM New Logo\DRM_logo_300x19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528">
        <w:rPr>
          <w:noProof/>
        </w:rPr>
        <w:drawing>
          <wp:anchor distT="0" distB="0" distL="114300" distR="114300" simplePos="0" relativeHeight="251688448" behindDoc="0" locked="0" layoutInCell="1" allowOverlap="1" wp14:anchorId="347536FF" wp14:editId="5D8237E1">
            <wp:simplePos x="0" y="0"/>
            <wp:positionH relativeFrom="column">
              <wp:posOffset>4848225</wp:posOffset>
            </wp:positionH>
            <wp:positionV relativeFrom="paragraph">
              <wp:posOffset>0</wp:posOffset>
            </wp:positionV>
            <wp:extent cx="1176655" cy="1114425"/>
            <wp:effectExtent l="0" t="0" r="4445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B5B">
        <w:rPr>
          <w:b/>
          <w:noProof/>
        </w:rPr>
        <w:drawing>
          <wp:anchor distT="0" distB="0" distL="114300" distR="114300" simplePos="0" relativeHeight="251665920" behindDoc="0" locked="0" layoutInCell="1" allowOverlap="1" wp14:anchorId="48A55AC9" wp14:editId="02F75127">
            <wp:simplePos x="0" y="0"/>
            <wp:positionH relativeFrom="column">
              <wp:posOffset>94615</wp:posOffset>
            </wp:positionH>
            <wp:positionV relativeFrom="paragraph">
              <wp:posOffset>-38100</wp:posOffset>
            </wp:positionV>
            <wp:extent cx="1137285" cy="114300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74FC4" w14:textId="265963B3" w:rsidR="002F0A91" w:rsidRDefault="002F0A91" w:rsidP="002F0A91">
      <w:pPr>
        <w:rPr>
          <w:b/>
        </w:rPr>
      </w:pPr>
      <w:r>
        <w:rPr>
          <w:b/>
        </w:rPr>
        <w:t xml:space="preserve">COVID-19:  </w:t>
      </w:r>
      <w:r w:rsidR="002E2E87">
        <w:rPr>
          <w:b/>
        </w:rPr>
        <w:t xml:space="preserve">PERSON-CENTERED </w:t>
      </w:r>
      <w:r w:rsidR="004A53AA">
        <w:rPr>
          <w:b/>
        </w:rPr>
        <w:t xml:space="preserve">DISCUSSION </w:t>
      </w:r>
      <w:r w:rsidR="009B0625">
        <w:rPr>
          <w:b/>
        </w:rPr>
        <w:t xml:space="preserve">TOOL </w:t>
      </w:r>
      <w:r w:rsidR="004A53AA">
        <w:rPr>
          <w:b/>
        </w:rPr>
        <w:t>FOR</w:t>
      </w:r>
      <w:r w:rsidR="009B2313">
        <w:rPr>
          <w:b/>
        </w:rPr>
        <w:t xml:space="preserve"> </w:t>
      </w:r>
      <w:r w:rsidR="00556C35">
        <w:rPr>
          <w:b/>
        </w:rPr>
        <w:t>ASSESSING THE RISKS OF HAVING</w:t>
      </w:r>
      <w:r w:rsidR="00DE304B">
        <w:rPr>
          <w:b/>
        </w:rPr>
        <w:t xml:space="preserve"> </w:t>
      </w:r>
      <w:r w:rsidR="004A53AA">
        <w:rPr>
          <w:b/>
        </w:rPr>
        <w:t>VISITORS AND ACCESSING THE COMMUNITY</w:t>
      </w:r>
    </w:p>
    <w:p w14:paraId="4C9C025F" w14:textId="77777777" w:rsidR="002F0A91" w:rsidRDefault="002F0A91" w:rsidP="002F0A91">
      <w:pPr>
        <w:rPr>
          <w:b/>
        </w:rPr>
      </w:pPr>
    </w:p>
    <w:p w14:paraId="1813CD22" w14:textId="14B45FD5" w:rsidR="002F0A91" w:rsidRDefault="002F0A91" w:rsidP="002F0A91">
      <w:pPr>
        <w:rPr>
          <w:b/>
        </w:rPr>
      </w:pPr>
      <w:r>
        <w:rPr>
          <w:b/>
        </w:rPr>
        <w:t>FROM</w:t>
      </w:r>
      <w:r w:rsidR="003A536D">
        <w:rPr>
          <w:b/>
        </w:rPr>
        <w:t xml:space="preserve">: </w:t>
      </w:r>
      <w:r>
        <w:rPr>
          <w:b/>
        </w:rPr>
        <w:t xml:space="preserve"> </w:t>
      </w:r>
      <w:r w:rsidR="00092B32">
        <w:rPr>
          <w:b/>
        </w:rPr>
        <w:t>DHHS OFFICE OF AGING AND DISABILITY SERVICES, DISABILITY RIGHTS MAINE, AND SPEAKING UP FOR US</w:t>
      </w:r>
    </w:p>
    <w:p w14:paraId="4AB143EE" w14:textId="77777777" w:rsidR="002F0A91" w:rsidRDefault="002F0A91" w:rsidP="002F0A91">
      <w:pPr>
        <w:jc w:val="center"/>
        <w:rPr>
          <w:b/>
        </w:rPr>
      </w:pPr>
    </w:p>
    <w:p w14:paraId="0D87CC3E" w14:textId="2852FA95" w:rsidR="002711DD" w:rsidRDefault="002F0A91" w:rsidP="005D01F4">
      <w:r w:rsidRPr="007411FD">
        <w:t>C</w:t>
      </w:r>
      <w:r>
        <w:t>OVID</w:t>
      </w:r>
      <w:r w:rsidRPr="007411FD">
        <w:t>-19 is challenging for all</w:t>
      </w:r>
      <w:r w:rsidR="004A53AA">
        <w:t xml:space="preserve"> and has</w:t>
      </w:r>
      <w:r w:rsidR="00606461">
        <w:t xml:space="preserve"> </w:t>
      </w:r>
      <w:r w:rsidR="004A53AA">
        <w:t xml:space="preserve">made a lot of </w:t>
      </w:r>
      <w:r w:rsidR="00663DF7">
        <w:t>things</w:t>
      </w:r>
      <w:r w:rsidR="004A53AA">
        <w:t xml:space="preserve"> change</w:t>
      </w:r>
      <w:r w:rsidR="00092B32">
        <w:t xml:space="preserve"> </w:t>
      </w:r>
      <w:r w:rsidR="004A53AA">
        <w:t xml:space="preserve">for people with disabilities.   </w:t>
      </w:r>
      <w:r w:rsidR="00663DF7">
        <w:t xml:space="preserve">Now that we </w:t>
      </w:r>
      <w:r w:rsidR="004A53AA">
        <w:t xml:space="preserve">have entered a new phase of this emergency </w:t>
      </w:r>
      <w:r w:rsidR="00663DF7">
        <w:t xml:space="preserve">with </w:t>
      </w:r>
      <w:r w:rsidR="004A53AA">
        <w:t xml:space="preserve">many </w:t>
      </w:r>
      <w:r w:rsidR="008E686F">
        <w:t xml:space="preserve">businesses, parks, restaurants, etc. </w:t>
      </w:r>
      <w:r w:rsidR="00663DF7">
        <w:t>reopening,</w:t>
      </w:r>
      <w:r w:rsidR="002711DD">
        <w:t xml:space="preserve"> </w:t>
      </w:r>
      <w:r w:rsidR="000360AE">
        <w:t xml:space="preserve"> </w:t>
      </w:r>
      <w:r w:rsidR="00663DF7">
        <w:t>OADS</w:t>
      </w:r>
      <w:r w:rsidR="000360AE">
        <w:t>,</w:t>
      </w:r>
      <w:r w:rsidR="002711DD">
        <w:t xml:space="preserve"> </w:t>
      </w:r>
      <w:r w:rsidR="000360AE">
        <w:t>DRM, and SUFU</w:t>
      </w:r>
      <w:r w:rsidR="002711DD">
        <w:t xml:space="preserve"> are receiving questions about rights and restrictions from both providers of services and individuals served</w:t>
      </w:r>
      <w:r w:rsidR="008E686F">
        <w:t xml:space="preserve">. </w:t>
      </w:r>
      <w:r w:rsidR="008E686F" w:rsidRPr="007411FD">
        <w:t xml:space="preserve"> </w:t>
      </w:r>
    </w:p>
    <w:p w14:paraId="2DB324A4" w14:textId="77777777" w:rsidR="002711DD" w:rsidRDefault="002711DD" w:rsidP="005D01F4"/>
    <w:p w14:paraId="4C91714F" w14:textId="6316647C" w:rsidR="005D01F4" w:rsidRDefault="008A6FE3" w:rsidP="005D01F4">
      <w:r>
        <w:t xml:space="preserve">Given that the rights of individuals with disabilities and the responsibility of providers to ensure health and safety may </w:t>
      </w:r>
      <w:r w:rsidR="002F0A91" w:rsidRPr="007411FD">
        <w:t>at times conflict with each other, OADS</w:t>
      </w:r>
      <w:r w:rsidR="00DC7576">
        <w:t>, DRM, and SUFU</w:t>
      </w:r>
      <w:r w:rsidR="00A72C84">
        <w:t xml:space="preserve"> </w:t>
      </w:r>
      <w:r w:rsidR="002F0A91">
        <w:t>offer</w:t>
      </w:r>
      <w:r w:rsidR="002F0A91" w:rsidRPr="007411FD">
        <w:t xml:space="preserve"> the following</w:t>
      </w:r>
      <w:r w:rsidR="009B2313" w:rsidRPr="009B2313">
        <w:t xml:space="preserve"> Risk/Benefit Discussion Guide to help individuals</w:t>
      </w:r>
      <w:r w:rsidR="007C3FD5">
        <w:t xml:space="preserve"> make the best decisions for themselves with the support </w:t>
      </w:r>
      <w:r w:rsidR="00801641">
        <w:t>of</w:t>
      </w:r>
      <w:r w:rsidR="00801641" w:rsidRPr="009B2313">
        <w:t xml:space="preserve"> their</w:t>
      </w:r>
      <w:r w:rsidR="009B2313" w:rsidRPr="009B2313">
        <w:t xml:space="preserve"> families, case managers, and other</w:t>
      </w:r>
      <w:r w:rsidR="00497471">
        <w:t xml:space="preserve">s. </w:t>
      </w:r>
      <w:r w:rsidR="009B2313" w:rsidRPr="009B2313">
        <w:t xml:space="preserve"> This tool</w:t>
      </w:r>
      <w:r w:rsidR="00497471">
        <w:t>*</w:t>
      </w:r>
      <w:r w:rsidR="009B2313" w:rsidRPr="009B2313">
        <w:t xml:space="preserve"> is an optional way to think about some of the health and safety risks that a person should consider </w:t>
      </w:r>
      <w:r w:rsidR="009B2313">
        <w:t xml:space="preserve">before taking part in a new community activity and/or interacting with new </w:t>
      </w:r>
      <w:r w:rsidR="002F0A91" w:rsidRPr="007411FD">
        <w:t>individuals</w:t>
      </w:r>
      <w:r w:rsidR="00A915F0">
        <w:t xml:space="preserve">. </w:t>
      </w:r>
      <w:r w:rsidR="009B2313">
        <w:t xml:space="preserve"> </w:t>
      </w:r>
      <w:r w:rsidR="002F0A91" w:rsidRPr="007411FD">
        <w:t>As always, Person</w:t>
      </w:r>
      <w:r>
        <w:t>-c</w:t>
      </w:r>
      <w:r w:rsidR="002F0A91" w:rsidRPr="007411FD">
        <w:t>entered principles should guide everyday practice before, during</w:t>
      </w:r>
      <w:r w:rsidR="002F0A91">
        <w:t>,</w:t>
      </w:r>
      <w:r w:rsidR="002F0A91" w:rsidRPr="007411FD">
        <w:t xml:space="preserve"> and after an emergency. </w:t>
      </w:r>
    </w:p>
    <w:p w14:paraId="02B4B35A" w14:textId="77777777" w:rsidR="005D01F4" w:rsidRDefault="005D01F4" w:rsidP="005D01F4"/>
    <w:p w14:paraId="69513A64" w14:textId="779C7921" w:rsidR="008B69B2" w:rsidRDefault="005D01F4" w:rsidP="005D01F4">
      <w:pPr>
        <w:rPr>
          <w:b/>
        </w:rPr>
      </w:pPr>
      <w:r w:rsidRPr="00A1011B">
        <w:rPr>
          <w:b/>
        </w:rPr>
        <w:t>Decision</w:t>
      </w:r>
      <w:r w:rsidR="008A6FE3">
        <w:rPr>
          <w:b/>
        </w:rPr>
        <w:t>-</w:t>
      </w:r>
      <w:r w:rsidRPr="00A1011B">
        <w:rPr>
          <w:b/>
        </w:rPr>
        <w:t xml:space="preserve">Making Considerations for </w:t>
      </w:r>
      <w:r w:rsidR="00427A78" w:rsidRPr="00A1011B">
        <w:rPr>
          <w:b/>
        </w:rPr>
        <w:t xml:space="preserve">Individuals with </w:t>
      </w:r>
      <w:r w:rsidRPr="00A1011B">
        <w:rPr>
          <w:b/>
        </w:rPr>
        <w:t xml:space="preserve">Developmental and </w:t>
      </w:r>
      <w:r w:rsidR="00427A78" w:rsidRPr="00A1011B">
        <w:rPr>
          <w:b/>
        </w:rPr>
        <w:t>Intellectual Disabilit</w:t>
      </w:r>
      <w:r w:rsidRPr="00A1011B">
        <w:rPr>
          <w:b/>
        </w:rPr>
        <w:t>y</w:t>
      </w:r>
      <w:r w:rsidR="00427A78" w:rsidRPr="00A1011B">
        <w:rPr>
          <w:b/>
        </w:rPr>
        <w:t>, Autism</w:t>
      </w:r>
      <w:r w:rsidR="008A6FE3">
        <w:rPr>
          <w:b/>
        </w:rPr>
        <w:t>,</w:t>
      </w:r>
      <w:r w:rsidR="00427A78" w:rsidRPr="00A1011B">
        <w:rPr>
          <w:b/>
        </w:rPr>
        <w:t xml:space="preserve"> and Brain Injury </w:t>
      </w:r>
      <w:r w:rsidRPr="00A1011B">
        <w:rPr>
          <w:b/>
        </w:rPr>
        <w:t xml:space="preserve">Regarding Access to </w:t>
      </w:r>
      <w:r w:rsidR="008B4CBC" w:rsidRPr="00A1011B">
        <w:rPr>
          <w:b/>
        </w:rPr>
        <w:t xml:space="preserve">their </w:t>
      </w:r>
      <w:r w:rsidRPr="00A1011B">
        <w:rPr>
          <w:b/>
        </w:rPr>
        <w:t xml:space="preserve">Communities as the State of Maine Starts to Re-Open.  </w:t>
      </w:r>
      <w:r w:rsidR="00427A78" w:rsidRPr="00A1011B">
        <w:rPr>
          <w:b/>
        </w:rPr>
        <w:t xml:space="preserve"> </w:t>
      </w:r>
    </w:p>
    <w:p w14:paraId="48DFDC67" w14:textId="4F17272B" w:rsidR="00E2689F" w:rsidRDefault="00E2689F" w:rsidP="005D01F4">
      <w:pPr>
        <w:rPr>
          <w:b/>
        </w:rPr>
      </w:pPr>
    </w:p>
    <w:p w14:paraId="1BE75441" w14:textId="12F3C305" w:rsidR="00E2689F" w:rsidRDefault="00D72165" w:rsidP="00E2689F">
      <w:pPr>
        <w:rPr>
          <w:color w:val="4B4949"/>
          <w:lang w:val="en"/>
        </w:rPr>
      </w:pPr>
      <w:r w:rsidRPr="00E2689F">
        <w:rPr>
          <w:noProof/>
        </w:rPr>
        <w:drawing>
          <wp:anchor distT="0" distB="0" distL="114300" distR="114300" simplePos="0" relativeHeight="251694592" behindDoc="0" locked="0" layoutInCell="1" allowOverlap="1" wp14:anchorId="35398D0F" wp14:editId="39C2A29A">
            <wp:simplePos x="0" y="0"/>
            <wp:positionH relativeFrom="column">
              <wp:posOffset>955802</wp:posOffset>
            </wp:positionH>
            <wp:positionV relativeFrom="page">
              <wp:posOffset>6503416</wp:posOffset>
            </wp:positionV>
            <wp:extent cx="4300220" cy="2346960"/>
            <wp:effectExtent l="0" t="0" r="508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89F" w:rsidRPr="00F7178F">
        <w:rPr>
          <w:color w:val="4B4949"/>
          <w:lang w:val="en"/>
        </w:rPr>
        <w:t xml:space="preserve">Decision making </w:t>
      </w:r>
      <w:r w:rsidR="00E2689F">
        <w:rPr>
          <w:color w:val="4B4949"/>
          <w:lang w:val="en"/>
        </w:rPr>
        <w:t>includes a</w:t>
      </w:r>
      <w:r w:rsidR="00E2689F" w:rsidRPr="00F7178F">
        <w:rPr>
          <w:color w:val="4B4949"/>
          <w:lang w:val="en"/>
        </w:rPr>
        <w:t xml:space="preserve"> process of selecting the best choice among many different options. Every person mak</w:t>
      </w:r>
      <w:r w:rsidR="005062F6">
        <w:rPr>
          <w:color w:val="4B4949"/>
          <w:lang w:val="en"/>
        </w:rPr>
        <w:t>es</w:t>
      </w:r>
      <w:r w:rsidR="00E2689F" w:rsidRPr="00F7178F">
        <w:rPr>
          <w:color w:val="4B4949"/>
          <w:lang w:val="en"/>
        </w:rPr>
        <w:t xml:space="preserve"> many decisions every day, and the decisions range from simple ones, such as what to eat to more complicated and important decisions, such as ones that </w:t>
      </w:r>
      <w:r w:rsidR="00E2689F">
        <w:rPr>
          <w:color w:val="4B4949"/>
          <w:lang w:val="en"/>
        </w:rPr>
        <w:t>we</w:t>
      </w:r>
      <w:r w:rsidR="00E2689F" w:rsidRPr="00F7178F">
        <w:rPr>
          <w:color w:val="4B4949"/>
          <w:lang w:val="en"/>
        </w:rPr>
        <w:t xml:space="preserve"> face now related to COVID-19.  This basic decision-making </w:t>
      </w:r>
      <w:r w:rsidR="00E2689F">
        <w:rPr>
          <w:color w:val="4B4949"/>
          <w:lang w:val="en"/>
        </w:rPr>
        <w:t>guidance</w:t>
      </w:r>
      <w:r w:rsidR="00E2689F" w:rsidRPr="00F7178F">
        <w:rPr>
          <w:color w:val="4B4949"/>
          <w:lang w:val="en"/>
        </w:rPr>
        <w:t xml:space="preserve"> is based on the rational decision-making model.  This model includes </w:t>
      </w:r>
      <w:r w:rsidR="00E2689F">
        <w:rPr>
          <w:color w:val="4B4949"/>
          <w:lang w:val="en"/>
        </w:rPr>
        <w:t>some</w:t>
      </w:r>
      <w:r w:rsidR="00E2689F" w:rsidRPr="00F7178F">
        <w:rPr>
          <w:color w:val="4B4949"/>
          <w:lang w:val="en"/>
        </w:rPr>
        <w:t xml:space="preserve"> steps to help people </w:t>
      </w:r>
      <w:r w:rsidR="00E2689F">
        <w:rPr>
          <w:color w:val="4B4949"/>
          <w:lang w:val="en"/>
        </w:rPr>
        <w:t>make</w:t>
      </w:r>
      <w:r w:rsidR="00E2689F" w:rsidRPr="00F7178F">
        <w:rPr>
          <w:color w:val="4B4949"/>
          <w:lang w:val="en"/>
        </w:rPr>
        <w:t xml:space="preserve"> the best decision given their goals and possible barriers. </w:t>
      </w:r>
    </w:p>
    <w:p w14:paraId="1FBABFED" w14:textId="625C88AA" w:rsidR="00E2689F" w:rsidRDefault="00E2689F" w:rsidP="00E2689F">
      <w:pPr>
        <w:jc w:val="center"/>
        <w:rPr>
          <w:b/>
          <w:lang w:val="en"/>
        </w:rPr>
      </w:pPr>
    </w:p>
    <w:p w14:paraId="2F70D883" w14:textId="7E119EE0" w:rsidR="009B1A31" w:rsidRDefault="00A0781E" w:rsidP="00A0781E">
      <w:pPr>
        <w:rPr>
          <w:b/>
          <w:lang w:val="en"/>
        </w:rPr>
      </w:pPr>
      <w:r>
        <w:rPr>
          <w:b/>
          <w:lang w:val="en"/>
        </w:rPr>
        <w:t xml:space="preserve">Model above based on </w:t>
      </w:r>
      <w:r w:rsidR="00F014D1">
        <w:rPr>
          <w:b/>
          <w:lang w:val="en"/>
        </w:rPr>
        <w:t>a Rational Decision-Making Process</w:t>
      </w:r>
    </w:p>
    <w:p w14:paraId="5F3A7D67" w14:textId="68794DF9" w:rsidR="008230CE" w:rsidRDefault="008230CE" w:rsidP="00E2689F">
      <w:pPr>
        <w:jc w:val="center"/>
        <w:rPr>
          <w:b/>
          <w:lang w:val="en"/>
        </w:rPr>
      </w:pPr>
    </w:p>
    <w:p w14:paraId="3FCD16CB" w14:textId="3094A656" w:rsidR="005D01F4" w:rsidRPr="001062B5" w:rsidRDefault="00D63E03" w:rsidP="00464602">
      <w:pPr>
        <w:pStyle w:val="ListParagraph"/>
        <w:numPr>
          <w:ilvl w:val="0"/>
          <w:numId w:val="4"/>
        </w:numPr>
        <w:rPr>
          <w:b/>
          <w:lang w:val="en"/>
        </w:rPr>
      </w:pPr>
      <w:r w:rsidRPr="00E2689F">
        <w:t xml:space="preserve"> </w:t>
      </w:r>
      <w:r w:rsidR="005D01F4">
        <w:t>Define the Decision</w:t>
      </w:r>
      <w:r w:rsidR="009F7BF5">
        <w:t xml:space="preserve">:  </w:t>
      </w:r>
      <w:r w:rsidR="000B3B93">
        <w:t xml:space="preserve">What </w:t>
      </w:r>
      <w:r w:rsidR="009F7BF5">
        <w:t xml:space="preserve">Do </w:t>
      </w:r>
      <w:r w:rsidR="000B3B93">
        <w:t>I Want to Do</w:t>
      </w:r>
      <w:r w:rsidR="009F7BF5">
        <w:t>?</w:t>
      </w:r>
    </w:p>
    <w:p w14:paraId="51BE00AA" w14:textId="77777777" w:rsidR="001062B5" w:rsidRPr="00E2689F" w:rsidRDefault="001062B5" w:rsidP="001062B5">
      <w:pPr>
        <w:pStyle w:val="ListParagraph"/>
        <w:rPr>
          <w:b/>
          <w:lang w:val="en"/>
        </w:rPr>
      </w:pPr>
    </w:p>
    <w:p w14:paraId="39F02DDB" w14:textId="66A2AD94" w:rsidR="00C84903" w:rsidRDefault="0071799D" w:rsidP="00464602">
      <w:pPr>
        <w:pStyle w:val="ListParagraph"/>
        <w:numPr>
          <w:ilvl w:val="1"/>
          <w:numId w:val="4"/>
        </w:numPr>
      </w:pPr>
      <w:r>
        <w:t>Some key questions about where I want to go</w:t>
      </w:r>
      <w:r w:rsidR="003E7E3C">
        <w:t>/how I want to visit with someone:</w:t>
      </w:r>
    </w:p>
    <w:p w14:paraId="4E1C08AB" w14:textId="6BBC457B" w:rsidR="003E7E3C" w:rsidRDefault="00AB3224" w:rsidP="00464602">
      <w:pPr>
        <w:pStyle w:val="ListParagraph"/>
        <w:numPr>
          <w:ilvl w:val="2"/>
          <w:numId w:val="4"/>
        </w:numPr>
      </w:pPr>
      <w:r>
        <w:t>Will I be</w:t>
      </w:r>
      <w:r w:rsidR="0071799D">
        <w:t xml:space="preserve"> </w:t>
      </w:r>
      <w:r w:rsidR="00C84903">
        <w:t>inside or outside?</w:t>
      </w:r>
    </w:p>
    <w:p w14:paraId="2485675B" w14:textId="0AFCB286" w:rsidR="006A146D" w:rsidRDefault="00AB3224" w:rsidP="00464602">
      <w:pPr>
        <w:pStyle w:val="ListParagraph"/>
        <w:numPr>
          <w:ilvl w:val="2"/>
          <w:numId w:val="4"/>
        </w:numPr>
      </w:pPr>
      <w:r>
        <w:t>How many other people will be there?</w:t>
      </w:r>
    </w:p>
    <w:p w14:paraId="2CDAE2BB" w14:textId="599A08C8" w:rsidR="003E7E3C" w:rsidRPr="003E7E3C" w:rsidRDefault="00A915F0" w:rsidP="00464602">
      <w:pPr>
        <w:pStyle w:val="ListParagraph"/>
        <w:numPr>
          <w:ilvl w:val="2"/>
          <w:numId w:val="4"/>
        </w:numPr>
      </w:pPr>
      <w:r>
        <w:t>Can I</w:t>
      </w:r>
      <w:r w:rsidR="00AB3224">
        <w:t xml:space="preserve"> and will the other people around me</w:t>
      </w:r>
      <w:r w:rsidR="006A146D">
        <w:t xml:space="preserve"> </w:t>
      </w:r>
      <w:r w:rsidR="00C84903" w:rsidRPr="003E7E3C">
        <w:t>follow safe distancing guidelines?</w:t>
      </w:r>
      <w:r w:rsidR="0071799D" w:rsidRPr="003E7E3C">
        <w:t xml:space="preserve">  </w:t>
      </w:r>
    </w:p>
    <w:p w14:paraId="6438DD26" w14:textId="77777777" w:rsidR="00C84903" w:rsidRDefault="00C84903" w:rsidP="00464602">
      <w:pPr>
        <w:pStyle w:val="ListParagraph"/>
        <w:numPr>
          <w:ilvl w:val="2"/>
          <w:numId w:val="4"/>
        </w:numPr>
      </w:pPr>
      <w:r w:rsidRPr="003E7E3C">
        <w:t>How long will I be away from the home (hours versus days)?</w:t>
      </w:r>
    </w:p>
    <w:p w14:paraId="7488E400" w14:textId="5006F41E" w:rsidR="002711DD" w:rsidRPr="003E7E3C" w:rsidRDefault="002711DD" w:rsidP="00464602">
      <w:pPr>
        <w:pStyle w:val="ListParagraph"/>
        <w:numPr>
          <w:ilvl w:val="2"/>
          <w:numId w:val="4"/>
        </w:numPr>
      </w:pPr>
      <w:r>
        <w:t xml:space="preserve">Can I get a face </w:t>
      </w:r>
      <w:r w:rsidR="00C7640A">
        <w:t>face-covering</w:t>
      </w:r>
      <w:r>
        <w:t xml:space="preserve">?  Will others be wearing </w:t>
      </w:r>
      <w:r w:rsidR="00C7640A">
        <w:t>face-coverings</w:t>
      </w:r>
      <w:r>
        <w:t>?</w:t>
      </w:r>
    </w:p>
    <w:p w14:paraId="429FD51A" w14:textId="77777777" w:rsidR="00C84903" w:rsidRPr="003E7E3C" w:rsidRDefault="00C84903" w:rsidP="009539FD"/>
    <w:p w14:paraId="27186443" w14:textId="012C6848" w:rsidR="005D01F4" w:rsidRDefault="005D01F4" w:rsidP="00464602">
      <w:pPr>
        <w:pStyle w:val="ListParagraph"/>
        <w:numPr>
          <w:ilvl w:val="0"/>
          <w:numId w:val="4"/>
        </w:numPr>
      </w:pPr>
      <w:r>
        <w:t>Identify Decision Criteria</w:t>
      </w:r>
      <w:r w:rsidR="00801641">
        <w:t xml:space="preserve">:  What Should I Think </w:t>
      </w:r>
      <w:r w:rsidR="002711DD">
        <w:t xml:space="preserve">About as </w:t>
      </w:r>
      <w:r w:rsidR="00801641">
        <w:t>I Make My Decision?</w:t>
      </w:r>
    </w:p>
    <w:p w14:paraId="1FA94290" w14:textId="77777777" w:rsidR="001062B5" w:rsidRDefault="001062B5" w:rsidP="001062B5">
      <w:pPr>
        <w:pStyle w:val="ListParagraph"/>
      </w:pPr>
    </w:p>
    <w:p w14:paraId="6DCB2CF0" w14:textId="2AF8E982" w:rsidR="008B4CBC" w:rsidRPr="00427A78" w:rsidRDefault="00C84903" w:rsidP="00464602">
      <w:pPr>
        <w:pStyle w:val="ListParagraph"/>
        <w:numPr>
          <w:ilvl w:val="1"/>
          <w:numId w:val="4"/>
        </w:numPr>
      </w:pPr>
      <w:r>
        <w:t>Am I</w:t>
      </w:r>
      <w:r w:rsidR="008B4CBC" w:rsidRPr="00427A78">
        <w:t xml:space="preserve"> </w:t>
      </w:r>
      <w:r w:rsidR="008B4CBC">
        <w:t xml:space="preserve">currently </w:t>
      </w:r>
      <w:r w:rsidR="008B4CBC" w:rsidRPr="00427A78">
        <w:t>able</w:t>
      </w:r>
      <w:r>
        <w:t xml:space="preserve"> to</w:t>
      </w:r>
      <w:r w:rsidR="008B4CBC" w:rsidRPr="00427A78">
        <w:t xml:space="preserve"> </w:t>
      </w:r>
      <w:r w:rsidR="008B4CBC">
        <w:t xml:space="preserve">or can </w:t>
      </w:r>
      <w:r w:rsidR="002711DD">
        <w:t>someone remind me</w:t>
      </w:r>
      <w:r w:rsidR="008B4CBC" w:rsidRPr="00427A78">
        <w:t xml:space="preserve"> to stay at least 6 feet apart from others</w:t>
      </w:r>
      <w:r w:rsidR="008B4CBC">
        <w:t>?</w:t>
      </w:r>
    </w:p>
    <w:p w14:paraId="2687E1C9" w14:textId="2A22D9D9" w:rsidR="008B4CBC" w:rsidRDefault="00C84903" w:rsidP="00464602">
      <w:pPr>
        <w:pStyle w:val="ListParagraph"/>
        <w:numPr>
          <w:ilvl w:val="1"/>
          <w:numId w:val="4"/>
        </w:numPr>
      </w:pPr>
      <w:r>
        <w:t>Am I currently</w:t>
      </w:r>
      <w:r w:rsidR="008B4CBC">
        <w:t xml:space="preserve"> able to wear a face covering for the </w:t>
      </w:r>
      <w:r w:rsidR="00925C76">
        <w:t>period</w:t>
      </w:r>
      <w:r w:rsidR="008B4CBC">
        <w:t xml:space="preserve"> that is necessary for a specific outing by </w:t>
      </w:r>
      <w:r>
        <w:t xml:space="preserve">myself </w:t>
      </w:r>
      <w:r w:rsidR="008B4CBC">
        <w:t>or with assistance?</w:t>
      </w:r>
    </w:p>
    <w:p w14:paraId="45ED9364" w14:textId="77777777" w:rsidR="008B4CBC" w:rsidRDefault="00C84903" w:rsidP="00464602">
      <w:pPr>
        <w:pStyle w:val="ListParagraph"/>
        <w:numPr>
          <w:ilvl w:val="1"/>
          <w:numId w:val="4"/>
        </w:numPr>
      </w:pPr>
      <w:r>
        <w:t>Do I</w:t>
      </w:r>
      <w:r w:rsidR="008B4CBC">
        <w:t xml:space="preserve"> need support normally when accessing the community and is that support needed for the activity</w:t>
      </w:r>
      <w:r>
        <w:t>? If</w:t>
      </w:r>
      <w:r w:rsidR="008B4CBC">
        <w:t xml:space="preserve"> </w:t>
      </w:r>
      <w:r w:rsidR="00925C76">
        <w:t>so,</w:t>
      </w:r>
      <w:r w:rsidR="008B4CBC">
        <w:t xml:space="preserve"> is </w:t>
      </w:r>
      <w:r w:rsidR="00925C76">
        <w:t xml:space="preserve">that support </w:t>
      </w:r>
      <w:r w:rsidR="008B4CBC">
        <w:t xml:space="preserve">available now?  </w:t>
      </w:r>
    </w:p>
    <w:p w14:paraId="463C4615" w14:textId="085BE21C" w:rsidR="008B4CBC" w:rsidRPr="007C3FD5" w:rsidRDefault="00C84903" w:rsidP="00464602">
      <w:pPr>
        <w:pStyle w:val="ListParagraph"/>
        <w:numPr>
          <w:ilvl w:val="1"/>
          <w:numId w:val="4"/>
        </w:numPr>
      </w:pPr>
      <w:r w:rsidRPr="0021704A">
        <w:t xml:space="preserve">Will </w:t>
      </w:r>
      <w:r w:rsidR="00B430EA" w:rsidRPr="0021704A">
        <w:t>I need</w:t>
      </w:r>
      <w:r w:rsidR="008B4CBC" w:rsidRPr="0021704A">
        <w:t xml:space="preserve"> to quarantine </w:t>
      </w:r>
      <w:r w:rsidR="00833F83">
        <w:t>after the activity</w:t>
      </w:r>
      <w:r w:rsidR="008B4CBC" w:rsidRPr="003017FB">
        <w:t xml:space="preserve"> </w:t>
      </w:r>
      <w:r w:rsidRPr="003017FB">
        <w:t xml:space="preserve">because of the </w:t>
      </w:r>
      <w:r w:rsidR="008A6FE3" w:rsidRPr="003017FB">
        <w:t>G</w:t>
      </w:r>
      <w:r w:rsidRPr="003017FB">
        <w:t xml:space="preserve">overnor’s order?  Is </w:t>
      </w:r>
      <w:r w:rsidR="00B430EA" w:rsidRPr="003017FB">
        <w:t>it</w:t>
      </w:r>
      <w:r w:rsidRPr="003017FB">
        <w:t xml:space="preserve"> possible</w:t>
      </w:r>
      <w:r w:rsidR="00B430EA" w:rsidRPr="00BF5A70">
        <w:t xml:space="preserve"> for me to quarantine</w:t>
      </w:r>
      <w:r w:rsidRPr="007C3FD5">
        <w:t>?</w:t>
      </w:r>
    </w:p>
    <w:p w14:paraId="11597CE8" w14:textId="77777777" w:rsidR="00B430EA" w:rsidRDefault="00B430EA" w:rsidP="00464602">
      <w:pPr>
        <w:pStyle w:val="ListParagraph"/>
        <w:numPr>
          <w:ilvl w:val="1"/>
          <w:numId w:val="4"/>
        </w:numPr>
      </w:pPr>
      <w:r>
        <w:t>What are the potential benefits to me?</w:t>
      </w:r>
    </w:p>
    <w:p w14:paraId="31198BA0" w14:textId="77777777" w:rsidR="00B430EA" w:rsidRDefault="00B430EA" w:rsidP="00464602">
      <w:pPr>
        <w:pStyle w:val="ListParagraph"/>
        <w:numPr>
          <w:ilvl w:val="2"/>
          <w:numId w:val="4"/>
        </w:numPr>
      </w:pPr>
      <w:r>
        <w:t>Will it</w:t>
      </w:r>
      <w:r w:rsidR="008B4CBC">
        <w:t xml:space="preserve"> </w:t>
      </w:r>
      <w:r>
        <w:t xml:space="preserve">improve my </w:t>
      </w:r>
      <w:r w:rsidR="008B4CBC">
        <w:t>physical and</w:t>
      </w:r>
      <w:r>
        <w:t>/or</w:t>
      </w:r>
      <w:r w:rsidR="008B4CBC">
        <w:t xml:space="preserve"> mental health</w:t>
      </w:r>
      <w:r>
        <w:t>?</w:t>
      </w:r>
    </w:p>
    <w:p w14:paraId="3C0E4D92" w14:textId="77777777" w:rsidR="00B430EA" w:rsidRDefault="00B430EA" w:rsidP="00464602">
      <w:pPr>
        <w:pStyle w:val="ListParagraph"/>
        <w:numPr>
          <w:ilvl w:val="2"/>
          <w:numId w:val="4"/>
        </w:numPr>
      </w:pPr>
      <w:r>
        <w:t xml:space="preserve">Will it </w:t>
      </w:r>
      <w:r w:rsidR="008B4CBC">
        <w:t>re</w:t>
      </w:r>
      <w:r>
        <w:t xml:space="preserve">duce my </w:t>
      </w:r>
      <w:r w:rsidR="008B4CBC">
        <w:t xml:space="preserve">anxiety or stress?   </w:t>
      </w:r>
    </w:p>
    <w:p w14:paraId="0BC2A8B8" w14:textId="77777777" w:rsidR="00B430EA" w:rsidRDefault="00B430EA" w:rsidP="00464602">
      <w:pPr>
        <w:pStyle w:val="ListParagraph"/>
        <w:numPr>
          <w:ilvl w:val="2"/>
          <w:numId w:val="4"/>
        </w:numPr>
      </w:pPr>
      <w:r>
        <w:t>Will it help maintain</w:t>
      </w:r>
      <w:r w:rsidR="008B4CBC">
        <w:t xml:space="preserve"> important relationships</w:t>
      </w:r>
      <w:r>
        <w:t xml:space="preserve"> and/or community connections?</w:t>
      </w:r>
    </w:p>
    <w:p w14:paraId="45CF43AE" w14:textId="77777777" w:rsidR="008B4CBC" w:rsidRDefault="00B430EA" w:rsidP="00464602">
      <w:pPr>
        <w:pStyle w:val="ListParagraph"/>
        <w:numPr>
          <w:ilvl w:val="2"/>
          <w:numId w:val="4"/>
        </w:numPr>
      </w:pPr>
      <w:r>
        <w:t>Will I be able to</w:t>
      </w:r>
      <w:r w:rsidR="009E73F2">
        <w:t xml:space="preserve"> </w:t>
      </w:r>
      <w:r w:rsidR="008B4CBC" w:rsidRPr="00B430EA">
        <w:t xml:space="preserve">earn income, etc.? </w:t>
      </w:r>
    </w:p>
    <w:p w14:paraId="3B6443D3" w14:textId="77777777" w:rsidR="002711DD" w:rsidRPr="00B430EA" w:rsidRDefault="002711DD" w:rsidP="00464602">
      <w:pPr>
        <w:pStyle w:val="ListParagraph"/>
        <w:numPr>
          <w:ilvl w:val="2"/>
          <w:numId w:val="4"/>
        </w:numPr>
      </w:pPr>
      <w:r>
        <w:t>Will it be fun and a nice change for me?</w:t>
      </w:r>
    </w:p>
    <w:p w14:paraId="108AD8C9" w14:textId="7AD9A02C" w:rsidR="008B4CBC" w:rsidRDefault="00B430EA" w:rsidP="00464602">
      <w:pPr>
        <w:pStyle w:val="ListParagraph"/>
        <w:numPr>
          <w:ilvl w:val="1"/>
          <w:numId w:val="4"/>
        </w:numPr>
      </w:pPr>
      <w:r>
        <w:t>Do I have additional COVID health</w:t>
      </w:r>
      <w:r w:rsidR="008B4CBC" w:rsidRPr="00D63E03">
        <w:t xml:space="preserve"> risk</w:t>
      </w:r>
      <w:r>
        <w:t xml:space="preserve">s, such </w:t>
      </w:r>
      <w:r w:rsidR="007864C9">
        <w:t>as?</w:t>
      </w:r>
      <w:r>
        <w:t xml:space="preserve"> </w:t>
      </w:r>
    </w:p>
    <w:p w14:paraId="39AB5669" w14:textId="77777777" w:rsidR="008B4CBC" w:rsidRDefault="008B4CBC" w:rsidP="00464602">
      <w:pPr>
        <w:pStyle w:val="ListParagraph"/>
        <w:numPr>
          <w:ilvl w:val="2"/>
          <w:numId w:val="4"/>
        </w:numPr>
      </w:pPr>
      <w:r>
        <w:t>Diabetes</w:t>
      </w:r>
    </w:p>
    <w:p w14:paraId="7D1EC73E" w14:textId="77777777" w:rsidR="008B4CBC" w:rsidRDefault="008B4CBC" w:rsidP="00464602">
      <w:pPr>
        <w:pStyle w:val="ListParagraph"/>
        <w:numPr>
          <w:ilvl w:val="2"/>
          <w:numId w:val="4"/>
        </w:numPr>
      </w:pPr>
      <w:r>
        <w:t xml:space="preserve">Older than 60 </w:t>
      </w:r>
    </w:p>
    <w:p w14:paraId="20CE9235" w14:textId="77777777" w:rsidR="008B4CBC" w:rsidRDefault="008B4CBC" w:rsidP="00464602">
      <w:pPr>
        <w:pStyle w:val="ListParagraph"/>
        <w:numPr>
          <w:ilvl w:val="2"/>
          <w:numId w:val="4"/>
        </w:numPr>
      </w:pPr>
      <w:r>
        <w:t>Having lung or breathing issues</w:t>
      </w:r>
    </w:p>
    <w:p w14:paraId="2FCBB852" w14:textId="77777777" w:rsidR="008B4CBC" w:rsidRDefault="008B4CBC" w:rsidP="00464602">
      <w:pPr>
        <w:pStyle w:val="ListParagraph"/>
        <w:numPr>
          <w:ilvl w:val="2"/>
          <w:numId w:val="4"/>
        </w:numPr>
      </w:pPr>
      <w:r>
        <w:t>Having heart issues, including high blood pressure</w:t>
      </w:r>
    </w:p>
    <w:p w14:paraId="356AFD0D" w14:textId="77777777" w:rsidR="008B4CBC" w:rsidRDefault="008B4CBC" w:rsidP="00464602">
      <w:pPr>
        <w:pStyle w:val="ListParagraph"/>
        <w:numPr>
          <w:ilvl w:val="2"/>
          <w:numId w:val="4"/>
        </w:numPr>
      </w:pPr>
      <w:r>
        <w:t>Other medical issues such as HIV, cancer, post</w:t>
      </w:r>
      <w:r w:rsidR="00925C76">
        <w:t>-</w:t>
      </w:r>
      <w:r>
        <w:t xml:space="preserve">transplant, etc.  </w:t>
      </w:r>
    </w:p>
    <w:p w14:paraId="647ABEB3" w14:textId="77777777" w:rsidR="008B4CBC" w:rsidRDefault="008B4CBC" w:rsidP="00464602">
      <w:pPr>
        <w:pStyle w:val="ListParagraph"/>
        <w:numPr>
          <w:ilvl w:val="2"/>
          <w:numId w:val="4"/>
        </w:numPr>
      </w:pPr>
      <w:r>
        <w:t>Having kidney disease</w:t>
      </w:r>
    </w:p>
    <w:p w14:paraId="53F2D735" w14:textId="77777777" w:rsidR="008B4CBC" w:rsidRDefault="008B4CBC" w:rsidP="00464602">
      <w:pPr>
        <w:pStyle w:val="ListParagraph"/>
        <w:numPr>
          <w:ilvl w:val="2"/>
          <w:numId w:val="4"/>
        </w:numPr>
      </w:pPr>
      <w:r>
        <w:t>Having other underlying health problems</w:t>
      </w:r>
    </w:p>
    <w:p w14:paraId="22798027" w14:textId="77777777" w:rsidR="008B4CBC" w:rsidRDefault="008B4CBC" w:rsidP="00464602">
      <w:pPr>
        <w:pStyle w:val="ListParagraph"/>
        <w:numPr>
          <w:ilvl w:val="1"/>
          <w:numId w:val="4"/>
        </w:numPr>
      </w:pPr>
      <w:r w:rsidRPr="00D63E03">
        <w:t>Do</w:t>
      </w:r>
      <w:r w:rsidR="00B430EA">
        <w:t xml:space="preserve"> I live with anyone with additional COVID health risks, </w:t>
      </w:r>
      <w:r w:rsidRPr="00D63E03">
        <w:t>such as</w:t>
      </w:r>
      <w:r>
        <w:t xml:space="preserve"> those listed </w:t>
      </w:r>
      <w:r w:rsidR="00925C76">
        <w:t>above?</w:t>
      </w:r>
      <w:r w:rsidRPr="00D63E03">
        <w:t xml:space="preserve"> </w:t>
      </w:r>
    </w:p>
    <w:p w14:paraId="2A361C48" w14:textId="77777777" w:rsidR="007405B9" w:rsidRPr="00925C76" w:rsidRDefault="00B430EA" w:rsidP="00464602">
      <w:pPr>
        <w:pStyle w:val="ListParagraph"/>
        <w:numPr>
          <w:ilvl w:val="1"/>
          <w:numId w:val="4"/>
        </w:numPr>
      </w:pPr>
      <w:r>
        <w:t xml:space="preserve">If I live with others, have we talked </w:t>
      </w:r>
      <w:r w:rsidR="007405B9">
        <w:t xml:space="preserve">about </w:t>
      </w:r>
      <w:r>
        <w:t xml:space="preserve">how we feel about others in the home </w:t>
      </w:r>
      <w:r w:rsidR="007405B9">
        <w:t>accessing the community and having visitors?</w:t>
      </w:r>
    </w:p>
    <w:p w14:paraId="78E7ADE6" w14:textId="77777777" w:rsidR="005D01F4" w:rsidRDefault="005D01F4" w:rsidP="005D01F4"/>
    <w:p w14:paraId="6B075626" w14:textId="656F36CD" w:rsidR="005D01F4" w:rsidRDefault="005D01F4" w:rsidP="00464602">
      <w:pPr>
        <w:pStyle w:val="ListParagraph"/>
        <w:numPr>
          <w:ilvl w:val="0"/>
          <w:numId w:val="4"/>
        </w:numPr>
      </w:pPr>
      <w:r>
        <w:t xml:space="preserve">Weigh Decision </w:t>
      </w:r>
      <w:r w:rsidR="00F92912">
        <w:t>Options</w:t>
      </w:r>
      <w:r w:rsidR="00801641">
        <w:t>:  W</w:t>
      </w:r>
      <w:r w:rsidR="001062B5">
        <w:t>hat Else Should I Consider and Whose Opinion should I</w:t>
      </w:r>
      <w:r w:rsidR="00801641">
        <w:t xml:space="preserve"> Consider </w:t>
      </w:r>
      <w:r w:rsidR="007864C9">
        <w:t>a</w:t>
      </w:r>
      <w:r w:rsidR="00801641">
        <w:t xml:space="preserve">s I Think About Decision Options?  </w:t>
      </w:r>
      <w:r w:rsidR="00F92912">
        <w:t xml:space="preserve"> </w:t>
      </w:r>
    </w:p>
    <w:p w14:paraId="1380EAEA" w14:textId="77777777" w:rsidR="00A1011B" w:rsidRDefault="00A1011B" w:rsidP="00A1011B">
      <w:pPr>
        <w:pStyle w:val="ListParagraph"/>
      </w:pPr>
    </w:p>
    <w:p w14:paraId="53C0D744" w14:textId="77777777" w:rsidR="00057B54" w:rsidRDefault="00057B54" w:rsidP="00464602">
      <w:pPr>
        <w:pStyle w:val="ListParagraph"/>
        <w:numPr>
          <w:ilvl w:val="1"/>
          <w:numId w:val="4"/>
        </w:numPr>
      </w:pPr>
      <w:r>
        <w:t xml:space="preserve">Do other members of my team agree with my responses to the questions above?  </w:t>
      </w:r>
    </w:p>
    <w:p w14:paraId="280F37C0" w14:textId="77777777" w:rsidR="00925C76" w:rsidRDefault="00057B54" w:rsidP="00464602">
      <w:pPr>
        <w:pStyle w:val="ListParagraph"/>
        <w:numPr>
          <w:ilvl w:val="1"/>
          <w:numId w:val="4"/>
        </w:numPr>
      </w:pPr>
      <w:r>
        <w:t xml:space="preserve">Do other members of the team </w:t>
      </w:r>
      <w:r w:rsidR="008A6FE3">
        <w:t xml:space="preserve">(such as </w:t>
      </w:r>
      <w:r w:rsidR="00FF4C22">
        <w:t xml:space="preserve">my </w:t>
      </w:r>
      <w:r w:rsidR="008A6FE3">
        <w:t xml:space="preserve">guardian, if applicable, and </w:t>
      </w:r>
      <w:r w:rsidR="00FF4C22">
        <w:t>my staff</w:t>
      </w:r>
      <w:r w:rsidR="008A6FE3">
        <w:t xml:space="preserve">) </w:t>
      </w:r>
      <w:r>
        <w:t>agree with my choice?</w:t>
      </w:r>
    </w:p>
    <w:p w14:paraId="6ADA97BD" w14:textId="3D2A31C3" w:rsidR="005D01F4" w:rsidRDefault="00057B54" w:rsidP="00464602">
      <w:pPr>
        <w:pStyle w:val="ListParagraph"/>
        <w:numPr>
          <w:ilvl w:val="1"/>
          <w:numId w:val="4"/>
        </w:numPr>
      </w:pPr>
      <w:r>
        <w:t xml:space="preserve">If there </w:t>
      </w:r>
      <w:r w:rsidR="002D431D">
        <w:t>are concerns about</w:t>
      </w:r>
      <w:r w:rsidR="009E73F2">
        <w:t xml:space="preserve"> my choice</w:t>
      </w:r>
      <w:r>
        <w:t xml:space="preserve">, can my team help me identify alternatives that I could agree to?  Remember, your agreement must be voluntary.  This means that no one can make you agree to a different choice and </w:t>
      </w:r>
      <w:r w:rsidRPr="007A4582">
        <w:rPr>
          <w:b/>
          <w:i/>
        </w:rPr>
        <w:t xml:space="preserve">you can change your mind </w:t>
      </w:r>
      <w:r w:rsidR="009E73F2" w:rsidRPr="007A4582">
        <w:rPr>
          <w:b/>
          <w:i/>
        </w:rPr>
        <w:t>about your choice a</w:t>
      </w:r>
      <w:r w:rsidRPr="007A4582">
        <w:rPr>
          <w:b/>
          <w:i/>
        </w:rPr>
        <w:t>t any time</w:t>
      </w:r>
      <w:r>
        <w:t>.</w:t>
      </w:r>
    </w:p>
    <w:p w14:paraId="16C3CFA6" w14:textId="77424998" w:rsidR="00975933" w:rsidRDefault="00975933" w:rsidP="00464602">
      <w:pPr>
        <w:pStyle w:val="ListParagraph"/>
        <w:numPr>
          <w:ilvl w:val="1"/>
          <w:numId w:val="4"/>
        </w:numPr>
      </w:pPr>
      <w:r>
        <w:t xml:space="preserve">Am I prepared to accept the possible </w:t>
      </w:r>
      <w:r w:rsidR="009027D9">
        <w:t>outcomes</w:t>
      </w:r>
      <w:r>
        <w:t xml:space="preserve"> </w:t>
      </w:r>
      <w:r w:rsidR="00833F83">
        <w:t>of my choice</w:t>
      </w:r>
      <w:r>
        <w:t>, such as having to quarantine upon my return?</w:t>
      </w:r>
    </w:p>
    <w:p w14:paraId="5EFC2971" w14:textId="77777777" w:rsidR="00E901F0" w:rsidRDefault="00E901F0" w:rsidP="00F7178F">
      <w:pPr>
        <w:pStyle w:val="ListParagraph"/>
        <w:ind w:left="1440"/>
      </w:pPr>
    </w:p>
    <w:p w14:paraId="486CE425" w14:textId="7AE4C2B0" w:rsidR="00D72165" w:rsidRDefault="00D72165" w:rsidP="00D72165">
      <w:pPr>
        <w:pStyle w:val="ListParagraph"/>
      </w:pPr>
    </w:p>
    <w:p w14:paraId="350DC47D" w14:textId="6C37AE46" w:rsidR="00D72165" w:rsidRDefault="00D72165" w:rsidP="00D72165">
      <w:pPr>
        <w:pStyle w:val="ListParagraph"/>
      </w:pPr>
    </w:p>
    <w:p w14:paraId="2F259C7B" w14:textId="77777777" w:rsidR="00D72165" w:rsidRDefault="00D72165" w:rsidP="00D72165">
      <w:pPr>
        <w:pStyle w:val="ListParagraph"/>
      </w:pPr>
    </w:p>
    <w:p w14:paraId="0ACEB097" w14:textId="150DAB2F" w:rsidR="005D01F4" w:rsidRDefault="00C225FC" w:rsidP="00464602">
      <w:pPr>
        <w:pStyle w:val="ListParagraph"/>
        <w:numPr>
          <w:ilvl w:val="0"/>
          <w:numId w:val="4"/>
        </w:numPr>
      </w:pPr>
      <w:r>
        <w:lastRenderedPageBreak/>
        <w:t>Mak</w:t>
      </w:r>
      <w:r w:rsidR="009B6193">
        <w:t>e</w:t>
      </w:r>
      <w:r w:rsidR="00B34961">
        <w:t xml:space="preserve"> My </w:t>
      </w:r>
      <w:r>
        <w:t>Decision</w:t>
      </w:r>
    </w:p>
    <w:p w14:paraId="365950D8" w14:textId="77777777" w:rsidR="00925C76" w:rsidRDefault="00925C76" w:rsidP="00F1444A"/>
    <w:p w14:paraId="1B7F4CF5" w14:textId="7DB7FC86" w:rsidR="00864A19" w:rsidRPr="00864A19" w:rsidRDefault="00A1011B" w:rsidP="00464602">
      <w:pPr>
        <w:pStyle w:val="ListParagraph"/>
        <w:numPr>
          <w:ilvl w:val="1"/>
          <w:numId w:val="4"/>
        </w:numPr>
      </w:pPr>
      <w:r>
        <w:t xml:space="preserve">If </w:t>
      </w:r>
      <w:r w:rsidR="00864A19">
        <w:t>your agency disagrees with your choice and</w:t>
      </w:r>
      <w:r w:rsidRPr="00A1011B">
        <w:t xml:space="preserve"> determines that</w:t>
      </w:r>
      <w:r w:rsidR="00864A19">
        <w:t xml:space="preserve"> implementing this choice would create an emergency, in some circumstances they may </w:t>
      </w:r>
      <w:r w:rsidR="002E2E87">
        <w:t>prevent you from doing so.</w:t>
      </w:r>
      <w:r w:rsidR="00864A19">
        <w:t xml:space="preserve"> </w:t>
      </w:r>
      <w:r w:rsidR="009B6193">
        <w:t>They may only do this if this is an emergency.</w:t>
      </w:r>
    </w:p>
    <w:p w14:paraId="7DB80859" w14:textId="77777777" w:rsidR="00864A19" w:rsidRPr="00864A19" w:rsidRDefault="00864A19" w:rsidP="00464602">
      <w:pPr>
        <w:pStyle w:val="ListParagraph"/>
        <w:numPr>
          <w:ilvl w:val="2"/>
          <w:numId w:val="4"/>
        </w:numPr>
      </w:pPr>
      <w:r>
        <w:t xml:space="preserve">An emergency means </w:t>
      </w:r>
      <w:r w:rsidR="00A915F0">
        <w:t xml:space="preserve">there </w:t>
      </w:r>
      <w:r w:rsidR="00A1011B" w:rsidRPr="00A1011B">
        <w:t>is a situation in which there is imminent risk of harm or danger to the person or community</w:t>
      </w:r>
      <w:r>
        <w:t>.</w:t>
      </w:r>
    </w:p>
    <w:p w14:paraId="18254B20" w14:textId="72E9F94B" w:rsidR="00A1011B" w:rsidRPr="00A1011B" w:rsidRDefault="00864A19" w:rsidP="00464602">
      <w:pPr>
        <w:pStyle w:val="ListParagraph"/>
        <w:numPr>
          <w:ilvl w:val="2"/>
          <w:numId w:val="4"/>
        </w:numPr>
      </w:pPr>
      <w:r>
        <w:t xml:space="preserve">If your provider believes there is an emergency and restricts your right to access the </w:t>
      </w:r>
      <w:r w:rsidR="00F1444A">
        <w:t>community or</w:t>
      </w:r>
      <w:r w:rsidR="009B6193">
        <w:t xml:space="preserve"> have visitors</w:t>
      </w:r>
      <w:r w:rsidR="00833F83">
        <w:t>,</w:t>
      </w:r>
      <w:r w:rsidR="009B6193">
        <w:t xml:space="preserve"> </w:t>
      </w:r>
      <w:r w:rsidR="00A1011B">
        <w:t>t</w:t>
      </w:r>
      <w:r w:rsidR="00A1011B" w:rsidRPr="00A1011B">
        <w:t>he agency</w:t>
      </w:r>
      <w:r>
        <w:t xml:space="preserve"> (and your</w:t>
      </w:r>
      <w:r w:rsidR="00A1011B">
        <w:t xml:space="preserve"> </w:t>
      </w:r>
      <w:r w:rsidR="00A1011B" w:rsidRPr="00A1011B">
        <w:t>case manager</w:t>
      </w:r>
      <w:r>
        <w:t>, if applicable)</w:t>
      </w:r>
      <w:r w:rsidR="00A1011B" w:rsidRPr="00A1011B">
        <w:t xml:space="preserve"> </w:t>
      </w:r>
      <w:r w:rsidR="002E2E87">
        <w:t xml:space="preserve">must </w:t>
      </w:r>
      <w:r w:rsidR="00A1011B" w:rsidRPr="00A1011B">
        <w:t xml:space="preserve">file </w:t>
      </w:r>
      <w:r w:rsidR="00D72165" w:rsidRPr="00A1011B">
        <w:t>a</w:t>
      </w:r>
      <w:r w:rsidR="00D72165">
        <w:t xml:space="preserve"> </w:t>
      </w:r>
      <w:r w:rsidR="00D72165" w:rsidRPr="00A1011B">
        <w:t>Reportable</w:t>
      </w:r>
      <w:r w:rsidR="00A1011B">
        <w:t xml:space="preserve"> Event - </w:t>
      </w:r>
      <w:r>
        <w:t>and tag it to advocacy.</w:t>
      </w:r>
    </w:p>
    <w:p w14:paraId="69BFC9CA" w14:textId="5B1E96A2" w:rsidR="00A1011B" w:rsidRDefault="00A915F0" w:rsidP="00464602">
      <w:pPr>
        <w:pStyle w:val="ListParagraph"/>
        <w:numPr>
          <w:ilvl w:val="2"/>
          <w:numId w:val="4"/>
        </w:numPr>
      </w:pPr>
      <w:r>
        <w:t xml:space="preserve">When </w:t>
      </w:r>
      <w:r w:rsidR="00A1011B">
        <w:t xml:space="preserve">Disability Rights Maine </w:t>
      </w:r>
      <w:r w:rsidR="00864A19">
        <w:t xml:space="preserve">receives the reportable event, </w:t>
      </w:r>
      <w:r w:rsidR="007864C9">
        <w:t>they</w:t>
      </w:r>
      <w:r w:rsidR="002711DD">
        <w:t xml:space="preserve"> </w:t>
      </w:r>
      <w:r w:rsidR="00A1011B">
        <w:t xml:space="preserve">will review the situation </w:t>
      </w:r>
      <w:r w:rsidR="00864A19">
        <w:t xml:space="preserve">and </w:t>
      </w:r>
      <w:r w:rsidR="009B6193">
        <w:t xml:space="preserve">determine how </w:t>
      </w:r>
      <w:r w:rsidR="003A7879">
        <w:t>they</w:t>
      </w:r>
      <w:r w:rsidR="002711DD">
        <w:t xml:space="preserve"> </w:t>
      </w:r>
      <w:r w:rsidR="00F1444A">
        <w:t>might</w:t>
      </w:r>
      <w:r w:rsidR="009B6193">
        <w:t xml:space="preserve"> be able to help.  Before </w:t>
      </w:r>
      <w:r w:rsidR="003A7879">
        <w:t>they</w:t>
      </w:r>
      <w:r w:rsidR="002711DD">
        <w:t xml:space="preserve"> </w:t>
      </w:r>
      <w:r w:rsidR="009B6193">
        <w:t xml:space="preserve">do anything, </w:t>
      </w:r>
      <w:r w:rsidR="003A7879">
        <w:t>DRM</w:t>
      </w:r>
      <w:r w:rsidR="002711DD">
        <w:t xml:space="preserve"> </w:t>
      </w:r>
      <w:r w:rsidR="009B6193">
        <w:t xml:space="preserve">will </w:t>
      </w:r>
      <w:r w:rsidR="003A7879">
        <w:t xml:space="preserve">make </w:t>
      </w:r>
      <w:r w:rsidR="00864A19">
        <w:t xml:space="preserve">contact </w:t>
      </w:r>
      <w:r w:rsidR="003A7879">
        <w:t xml:space="preserve">with </w:t>
      </w:r>
      <w:r w:rsidR="00864A19">
        <w:t>you to talk about how</w:t>
      </w:r>
      <w:r w:rsidR="009B6193">
        <w:t xml:space="preserve"> you want to be helped.</w:t>
      </w:r>
      <w:r w:rsidR="00864A19">
        <w:t xml:space="preserve">  DRM’s help could include advocating for your initial choice or working with you and your team to find an</w:t>
      </w:r>
      <w:r w:rsidR="00A1011B">
        <w:t xml:space="preserve"> agreed</w:t>
      </w:r>
      <w:r w:rsidR="00BE1098">
        <w:t>-</w:t>
      </w:r>
      <w:r w:rsidR="00A1011B">
        <w:t>upon alternative</w:t>
      </w:r>
      <w:r w:rsidR="0071799D">
        <w:t xml:space="preserve">. </w:t>
      </w:r>
    </w:p>
    <w:p w14:paraId="7DAD28F0" w14:textId="77777777" w:rsidR="005D01F4" w:rsidRDefault="005D01F4" w:rsidP="005D01F4"/>
    <w:p w14:paraId="7708883A" w14:textId="7696539A" w:rsidR="005D01F4" w:rsidRDefault="005D01F4" w:rsidP="00464602">
      <w:pPr>
        <w:pStyle w:val="ListParagraph"/>
        <w:numPr>
          <w:ilvl w:val="0"/>
          <w:numId w:val="4"/>
        </w:numPr>
      </w:pPr>
      <w:r>
        <w:t>Implement the Decision and Evaluate the Result</w:t>
      </w:r>
      <w:r w:rsidR="009B6193">
        <w:t xml:space="preserve">:  </w:t>
      </w:r>
      <w:r w:rsidR="00563E14">
        <w:t>Planning for Next Time</w:t>
      </w:r>
    </w:p>
    <w:p w14:paraId="001221D3" w14:textId="77777777" w:rsidR="001062B5" w:rsidRDefault="001062B5" w:rsidP="001062B5">
      <w:pPr>
        <w:pStyle w:val="ListParagraph"/>
      </w:pPr>
    </w:p>
    <w:p w14:paraId="1D5F21D1" w14:textId="285DC87F" w:rsidR="00A1011B" w:rsidRDefault="00A1011B" w:rsidP="00464602">
      <w:pPr>
        <w:pStyle w:val="ListParagraph"/>
        <w:numPr>
          <w:ilvl w:val="1"/>
          <w:numId w:val="4"/>
        </w:numPr>
      </w:pPr>
      <w:r>
        <w:t>After the decision is made</w:t>
      </w:r>
      <w:r w:rsidR="002E2E87">
        <w:t xml:space="preserve"> and </w:t>
      </w:r>
      <w:r w:rsidR="009B6193">
        <w:t xml:space="preserve">implemented, it is helpful to talk about it with your </w:t>
      </w:r>
      <w:r w:rsidR="002E2E87">
        <w:t xml:space="preserve">team to </w:t>
      </w:r>
      <w:r w:rsidR="009B6193">
        <w:t xml:space="preserve">decide if you liked the decision you made, or if you want to change your mind to make a different decision.  </w:t>
      </w:r>
    </w:p>
    <w:p w14:paraId="65A1156E" w14:textId="77777777" w:rsidR="002F0A91" w:rsidRPr="007411FD" w:rsidRDefault="002F0A91" w:rsidP="002F0A91"/>
    <w:p w14:paraId="6FC01A3D" w14:textId="3F859D28" w:rsidR="002F0A91" w:rsidRDefault="002F0A91" w:rsidP="002F0A91">
      <w:pPr>
        <w:rPr>
          <w:b/>
          <w:bCs/>
        </w:rPr>
      </w:pPr>
      <w:r w:rsidRPr="001B5A3A">
        <w:rPr>
          <w:b/>
        </w:rPr>
        <w:t>F</w:t>
      </w:r>
      <w:r>
        <w:rPr>
          <w:b/>
        </w:rPr>
        <w:t xml:space="preserve">requently </w:t>
      </w:r>
      <w:r w:rsidRPr="001B5A3A">
        <w:rPr>
          <w:b/>
        </w:rPr>
        <w:t>A</w:t>
      </w:r>
      <w:r>
        <w:rPr>
          <w:b/>
        </w:rPr>
        <w:t xml:space="preserve">sked </w:t>
      </w:r>
      <w:r w:rsidRPr="001B5A3A">
        <w:rPr>
          <w:b/>
        </w:rPr>
        <w:t>Q</w:t>
      </w:r>
      <w:r>
        <w:rPr>
          <w:b/>
        </w:rPr>
        <w:t>uestions</w:t>
      </w:r>
      <w:r w:rsidRPr="001B5A3A">
        <w:rPr>
          <w:b/>
        </w:rPr>
        <w:t xml:space="preserve"> </w:t>
      </w:r>
      <w:r>
        <w:rPr>
          <w:b/>
        </w:rPr>
        <w:t xml:space="preserve">Regarding </w:t>
      </w:r>
      <w:r w:rsidRPr="007411FD">
        <w:rPr>
          <w:b/>
          <w:bCs/>
        </w:rPr>
        <w:t>Provider Restriction</w:t>
      </w:r>
      <w:r w:rsidR="003A7879">
        <w:rPr>
          <w:b/>
          <w:bCs/>
        </w:rPr>
        <w:t>s</w:t>
      </w:r>
      <w:r w:rsidRPr="007411FD">
        <w:rPr>
          <w:b/>
          <w:bCs/>
        </w:rPr>
        <w:t xml:space="preserve"> on Visitors</w:t>
      </w:r>
      <w:r>
        <w:rPr>
          <w:b/>
          <w:bCs/>
        </w:rPr>
        <w:t xml:space="preserve"> and </w:t>
      </w:r>
      <w:r w:rsidR="009005BA">
        <w:rPr>
          <w:b/>
          <w:bCs/>
        </w:rPr>
        <w:t>A</w:t>
      </w:r>
      <w:r>
        <w:rPr>
          <w:b/>
          <w:bCs/>
        </w:rPr>
        <w:t xml:space="preserve">ddressing </w:t>
      </w:r>
      <w:r w:rsidR="009005BA">
        <w:rPr>
          <w:b/>
          <w:bCs/>
        </w:rPr>
        <w:t>S</w:t>
      </w:r>
      <w:r>
        <w:rPr>
          <w:b/>
          <w:bCs/>
        </w:rPr>
        <w:t xml:space="preserve">ituations to </w:t>
      </w:r>
      <w:r w:rsidR="009005BA">
        <w:rPr>
          <w:b/>
          <w:bCs/>
        </w:rPr>
        <w:t>E</w:t>
      </w:r>
      <w:r>
        <w:rPr>
          <w:b/>
          <w:bCs/>
        </w:rPr>
        <w:t xml:space="preserve">nsure Waiver </w:t>
      </w:r>
      <w:r w:rsidR="009005BA">
        <w:rPr>
          <w:b/>
          <w:bCs/>
        </w:rPr>
        <w:t>M</w:t>
      </w:r>
      <w:r>
        <w:rPr>
          <w:b/>
          <w:bCs/>
        </w:rPr>
        <w:t xml:space="preserve">embers </w:t>
      </w:r>
      <w:r w:rsidR="009005BA">
        <w:rPr>
          <w:b/>
          <w:bCs/>
        </w:rPr>
        <w:t>A</w:t>
      </w:r>
      <w:r>
        <w:rPr>
          <w:b/>
          <w:bCs/>
        </w:rPr>
        <w:t xml:space="preserve">ccess their </w:t>
      </w:r>
      <w:r w:rsidR="009005BA">
        <w:rPr>
          <w:b/>
          <w:bCs/>
        </w:rPr>
        <w:t>C</w:t>
      </w:r>
      <w:r>
        <w:rPr>
          <w:b/>
          <w:bCs/>
        </w:rPr>
        <w:t xml:space="preserve">ommunities </w:t>
      </w:r>
      <w:r w:rsidR="009005BA">
        <w:rPr>
          <w:b/>
          <w:bCs/>
        </w:rPr>
        <w:t>S</w:t>
      </w:r>
      <w:r>
        <w:rPr>
          <w:b/>
          <w:bCs/>
        </w:rPr>
        <w:t>afely</w:t>
      </w:r>
      <w:r w:rsidRPr="007411FD">
        <w:rPr>
          <w:b/>
          <w:bCs/>
        </w:rPr>
        <w:t>:</w:t>
      </w:r>
    </w:p>
    <w:p w14:paraId="3570BE23" w14:textId="77777777" w:rsidR="00E2689F" w:rsidRDefault="00E2689F" w:rsidP="0045638F">
      <w:pPr>
        <w:ind w:left="720"/>
        <w:rPr>
          <w:b/>
          <w:bCs/>
        </w:rPr>
      </w:pPr>
    </w:p>
    <w:p w14:paraId="690CFC83" w14:textId="1B4C528A" w:rsidR="0045638F" w:rsidRDefault="0045638F" w:rsidP="0045638F">
      <w:pPr>
        <w:ind w:left="720"/>
        <w:rPr>
          <w:bCs/>
        </w:rPr>
      </w:pPr>
      <w:r>
        <w:rPr>
          <w:b/>
          <w:bCs/>
        </w:rPr>
        <w:t xml:space="preserve">Question:  </w:t>
      </w:r>
      <w:r>
        <w:rPr>
          <w:bCs/>
        </w:rPr>
        <w:t xml:space="preserve">If I believe my support team (provider, case manager, etc.)  </w:t>
      </w:r>
      <w:r w:rsidR="001062B5">
        <w:rPr>
          <w:bCs/>
        </w:rPr>
        <w:t>are</w:t>
      </w:r>
      <w:r>
        <w:rPr>
          <w:bCs/>
        </w:rPr>
        <w:t xml:space="preserve"> not listening to my concerns or requests about going into the community what can I do?</w:t>
      </w:r>
    </w:p>
    <w:p w14:paraId="32402CD2" w14:textId="77777777" w:rsidR="0045638F" w:rsidRDefault="0045638F" w:rsidP="0045638F">
      <w:pPr>
        <w:ind w:left="720"/>
        <w:rPr>
          <w:bCs/>
        </w:rPr>
      </w:pPr>
    </w:p>
    <w:p w14:paraId="63043819" w14:textId="20C59B46" w:rsidR="0045638F" w:rsidRPr="0045638F" w:rsidRDefault="0045638F" w:rsidP="0045638F">
      <w:pPr>
        <w:ind w:left="720"/>
        <w:rPr>
          <w:bCs/>
        </w:rPr>
      </w:pPr>
      <w:r w:rsidRPr="0045638F">
        <w:rPr>
          <w:b/>
          <w:bCs/>
        </w:rPr>
        <w:t>Answer</w:t>
      </w:r>
      <w:r>
        <w:rPr>
          <w:b/>
          <w:bCs/>
        </w:rPr>
        <w:t xml:space="preserve">:  </w:t>
      </w:r>
      <w:r w:rsidR="00042CD8">
        <w:rPr>
          <w:bCs/>
        </w:rPr>
        <w:t>Y</w:t>
      </w:r>
      <w:r>
        <w:rPr>
          <w:bCs/>
        </w:rPr>
        <w:t xml:space="preserve">ou can remind your provider agencies that </w:t>
      </w:r>
      <w:r w:rsidRPr="00E63E6F">
        <w:rPr>
          <w:bCs/>
          <w:i/>
        </w:rPr>
        <w:t>they work for you</w:t>
      </w:r>
      <w:r>
        <w:rPr>
          <w:bCs/>
        </w:rPr>
        <w:t xml:space="preserve"> and then ask to have a meeting to discuss your concerns.  If you think it would help, you can invite someone from Disability Rights Maine to attend this meeting with you.  </w:t>
      </w:r>
    </w:p>
    <w:p w14:paraId="37BB8AF9" w14:textId="564EFAD0" w:rsidR="002F0A91" w:rsidRPr="007A4582" w:rsidRDefault="002F0A91" w:rsidP="007A4582">
      <w:r w:rsidRPr="007411FD">
        <w:rPr>
          <w:b/>
          <w:bCs/>
        </w:rPr>
        <w:t xml:space="preserve"> </w:t>
      </w:r>
    </w:p>
    <w:p w14:paraId="30CF5331" w14:textId="6C46083E" w:rsidR="002F0A91" w:rsidRPr="007411FD" w:rsidRDefault="002F0A91" w:rsidP="002F0A91">
      <w:pPr>
        <w:ind w:left="720"/>
      </w:pPr>
      <w:r w:rsidRPr="007411FD">
        <w:rPr>
          <w:b/>
          <w:bCs/>
        </w:rPr>
        <w:t xml:space="preserve">Question: </w:t>
      </w:r>
      <w:r w:rsidR="00F04E07">
        <w:t>Can</w:t>
      </w:r>
      <w:r w:rsidRPr="007411FD">
        <w:t xml:space="preserve"> </w:t>
      </w:r>
      <w:r w:rsidR="00F04E07">
        <w:t xml:space="preserve">a waiver provider </w:t>
      </w:r>
      <w:r w:rsidR="00A30F0A">
        <w:t xml:space="preserve">evict an individual or </w:t>
      </w:r>
      <w:r w:rsidR="00F04E07">
        <w:t>refuse to let</w:t>
      </w:r>
      <w:r w:rsidR="00F1444A">
        <w:t xml:space="preserve"> him or her</w:t>
      </w:r>
      <w:r w:rsidR="00A30F0A">
        <w:t xml:space="preserve"> </w:t>
      </w:r>
      <w:r w:rsidRPr="007411FD">
        <w:t>back into the home</w:t>
      </w:r>
      <w:r w:rsidR="00A30F0A">
        <w:t xml:space="preserve">, if the provider believes that the individual has </w:t>
      </w:r>
      <w:r w:rsidR="00DD0F48">
        <w:t>accessed the community in an unsafe way?</w:t>
      </w:r>
    </w:p>
    <w:p w14:paraId="1CB74563" w14:textId="77777777" w:rsidR="00370336" w:rsidRDefault="00370336" w:rsidP="002F0A91">
      <w:pPr>
        <w:ind w:left="720"/>
        <w:rPr>
          <w:b/>
          <w:bCs/>
        </w:rPr>
      </w:pPr>
    </w:p>
    <w:p w14:paraId="3DED9E7D" w14:textId="63603ACE" w:rsidR="002F0A91" w:rsidRDefault="002F0A91" w:rsidP="002F0A91">
      <w:pPr>
        <w:ind w:left="720"/>
      </w:pPr>
      <w:r w:rsidRPr="007411FD">
        <w:rPr>
          <w:b/>
          <w:bCs/>
        </w:rPr>
        <w:t>Answer</w:t>
      </w:r>
      <w:r w:rsidRPr="007411FD">
        <w:t xml:space="preserve">: </w:t>
      </w:r>
      <w:r w:rsidR="00F01875">
        <w:t>No, This</w:t>
      </w:r>
      <w:r w:rsidRPr="007411FD">
        <w:t xml:space="preserve"> is a rights violation. A provider cannot </w:t>
      </w:r>
      <w:r w:rsidR="000360AE">
        <w:t xml:space="preserve">legally </w:t>
      </w:r>
      <w:r w:rsidR="008C2F4C">
        <w:t>prevent someone</w:t>
      </w:r>
      <w:r w:rsidRPr="007411FD">
        <w:t xml:space="preserve"> from returning</w:t>
      </w:r>
      <w:r w:rsidR="00610E86">
        <w:t xml:space="preserve"> </w:t>
      </w:r>
      <w:r w:rsidR="008C2F4C">
        <w:t xml:space="preserve">to their home </w:t>
      </w:r>
      <w:r w:rsidR="00610E86">
        <w:t xml:space="preserve">or evict them without following normal, safe discharge procedures and the eviction process. </w:t>
      </w:r>
    </w:p>
    <w:p w14:paraId="75B572C1" w14:textId="7827D813" w:rsidR="002D431D" w:rsidRPr="007411FD" w:rsidRDefault="002F0A91" w:rsidP="003A7879">
      <w:pPr>
        <w:ind w:left="720"/>
      </w:pPr>
      <w:r w:rsidRPr="007411FD">
        <w:t xml:space="preserve"> </w:t>
      </w:r>
    </w:p>
    <w:p w14:paraId="4D0049E1" w14:textId="77777777" w:rsidR="002F0A91" w:rsidRDefault="002F0A91" w:rsidP="002F0A91">
      <w:pPr>
        <w:ind w:left="720"/>
      </w:pPr>
      <w:r w:rsidRPr="007411FD">
        <w:rPr>
          <w:b/>
          <w:bCs/>
        </w:rPr>
        <w:t>Question</w:t>
      </w:r>
      <w:r w:rsidRPr="007411FD">
        <w:t xml:space="preserve">: What </w:t>
      </w:r>
      <w:r w:rsidR="00D57F11">
        <w:t>should an agency</w:t>
      </w:r>
      <w:r w:rsidRPr="007411FD">
        <w:t xml:space="preserve"> do when a family refuses to follow the guidelines of </w:t>
      </w:r>
      <w:r w:rsidR="00262A0E">
        <w:t xml:space="preserve">how to </w:t>
      </w:r>
      <w:r w:rsidR="00B4383D">
        <w:t>visit their family member</w:t>
      </w:r>
      <w:r w:rsidRPr="007411FD">
        <w:t xml:space="preserve"> </w:t>
      </w:r>
      <w:r w:rsidR="00262A0E">
        <w:t xml:space="preserve">in </w:t>
      </w:r>
      <w:r w:rsidRPr="007411FD">
        <w:t>group home</w:t>
      </w:r>
      <w:r w:rsidR="00262A0E">
        <w:t xml:space="preserve"> settings</w:t>
      </w:r>
      <w:r w:rsidR="00D57F11">
        <w:t xml:space="preserve"> at this time?</w:t>
      </w:r>
    </w:p>
    <w:p w14:paraId="1F1F08A5" w14:textId="77777777" w:rsidR="002F0A91" w:rsidRPr="007411FD" w:rsidRDefault="002F0A91" w:rsidP="002F0A91">
      <w:pPr>
        <w:ind w:left="720"/>
      </w:pPr>
    </w:p>
    <w:p w14:paraId="049B557F" w14:textId="379AB790" w:rsidR="002F0A91" w:rsidRDefault="002F0A91" w:rsidP="002F0A91">
      <w:pPr>
        <w:ind w:left="720"/>
      </w:pPr>
      <w:r w:rsidRPr="007411FD">
        <w:rPr>
          <w:b/>
          <w:bCs/>
        </w:rPr>
        <w:t xml:space="preserve">Answer: </w:t>
      </w:r>
      <w:r w:rsidRPr="007411FD">
        <w:t xml:space="preserve"> </w:t>
      </w:r>
      <w:r w:rsidR="00F1444A">
        <w:t>The</w:t>
      </w:r>
      <w:r w:rsidR="00D57F11">
        <w:t xml:space="preserve"> family members </w:t>
      </w:r>
      <w:r w:rsidR="00FC726A">
        <w:t>sh</w:t>
      </w:r>
      <w:r w:rsidR="00D57F11">
        <w:t xml:space="preserve">ould be encouraged to interact remotely using virtual technology or safely visit following these </w:t>
      </w:r>
      <w:hyperlink r:id="rId16" w:history="1">
        <w:r w:rsidR="00D57F11" w:rsidRPr="00D57F11">
          <w:rPr>
            <w:rStyle w:val="Hyperlink"/>
          </w:rPr>
          <w:t>visiting guidelines</w:t>
        </w:r>
      </w:hyperlink>
      <w:r w:rsidR="00F1444A">
        <w:t xml:space="preserve">.  </w:t>
      </w:r>
      <w:r w:rsidRPr="007411FD">
        <w:t xml:space="preserve">Case managers and providers </w:t>
      </w:r>
      <w:r w:rsidR="00B4383D">
        <w:t xml:space="preserve">should </w:t>
      </w:r>
      <w:r w:rsidRPr="007411FD">
        <w:t>help educate family members about precautions.</w:t>
      </w:r>
    </w:p>
    <w:p w14:paraId="562B9B6A" w14:textId="77777777" w:rsidR="00D57F11" w:rsidRDefault="00D57F11" w:rsidP="002F0A91">
      <w:pPr>
        <w:ind w:left="720"/>
      </w:pPr>
    </w:p>
    <w:p w14:paraId="61F606C6" w14:textId="3F8EE78B" w:rsidR="00D57F11" w:rsidRDefault="00D57F11" w:rsidP="002F0A91">
      <w:pPr>
        <w:ind w:left="720"/>
      </w:pPr>
      <w:r w:rsidRPr="00D57F11">
        <w:rPr>
          <w:b/>
        </w:rPr>
        <w:t xml:space="preserve">Question: </w:t>
      </w:r>
      <w:r>
        <w:t xml:space="preserve">When an individual who lives in a group home attends a medical appointment, </w:t>
      </w:r>
      <w:r w:rsidR="00F1444A">
        <w:t xml:space="preserve">or goes shopping following CDC guidelines, </w:t>
      </w:r>
      <w:r>
        <w:t>does he or she need to quarantine at home after this?</w:t>
      </w:r>
    </w:p>
    <w:p w14:paraId="366ECEE5" w14:textId="77777777" w:rsidR="00D57F11" w:rsidRDefault="00D57F11" w:rsidP="002F0A91">
      <w:pPr>
        <w:ind w:left="720"/>
      </w:pPr>
    </w:p>
    <w:p w14:paraId="5403EF6C" w14:textId="1A997594" w:rsidR="00B4383D" w:rsidRPr="00B4383D" w:rsidRDefault="00D57F11" w:rsidP="00E2689F">
      <w:pPr>
        <w:ind w:left="720"/>
        <w:rPr>
          <w:sz w:val="22"/>
          <w:szCs w:val="22"/>
        </w:rPr>
      </w:pPr>
      <w:r w:rsidRPr="10F15DCA">
        <w:rPr>
          <w:b/>
          <w:bCs/>
        </w:rPr>
        <w:t>Answer</w:t>
      </w:r>
      <w:r w:rsidR="00F1444A">
        <w:rPr>
          <w:b/>
          <w:bCs/>
        </w:rPr>
        <w:t xml:space="preserve">:  </w:t>
      </w:r>
      <w:r w:rsidR="00F1444A" w:rsidRPr="00F1444A">
        <w:rPr>
          <w:bCs/>
        </w:rPr>
        <w:t xml:space="preserve">If the individual follows the CDC guidelines, including social distancing </w:t>
      </w:r>
      <w:r w:rsidR="00A635B5">
        <w:rPr>
          <w:bCs/>
        </w:rPr>
        <w:t>and</w:t>
      </w:r>
      <w:r w:rsidR="00F1444A" w:rsidRPr="00F1444A">
        <w:rPr>
          <w:bCs/>
        </w:rPr>
        <w:t xml:space="preserve"> wearing a face covering, then the individual should not need to</w:t>
      </w:r>
      <w:r w:rsidR="00F1444A">
        <w:rPr>
          <w:b/>
          <w:bCs/>
        </w:rPr>
        <w:t xml:space="preserve"> </w:t>
      </w:r>
      <w:r w:rsidR="00B4383D">
        <w:t>quarantine when they return</w:t>
      </w:r>
      <w:r w:rsidR="00F1444A">
        <w:t>, unless they have been directed to do so by their family care provider</w:t>
      </w:r>
      <w:r w:rsidR="002D431D">
        <w:t xml:space="preserve"> or other medical professional</w:t>
      </w:r>
      <w:r w:rsidR="00F1444A">
        <w:t xml:space="preserve">.  </w:t>
      </w:r>
      <w:r w:rsidR="00BF5A70">
        <w:t xml:space="preserve"> </w:t>
      </w:r>
    </w:p>
    <w:p w14:paraId="3604DFF8" w14:textId="77777777" w:rsidR="00D57F11" w:rsidRDefault="00D57F11" w:rsidP="002F0A91">
      <w:pPr>
        <w:ind w:left="720"/>
      </w:pPr>
      <w:r>
        <w:t xml:space="preserve"> </w:t>
      </w:r>
    </w:p>
    <w:p w14:paraId="235DAA98" w14:textId="77777777" w:rsidR="00D57F11" w:rsidRDefault="00D57F11" w:rsidP="002F0A91">
      <w:pPr>
        <w:ind w:left="720"/>
      </w:pPr>
      <w:r w:rsidRPr="00D57F11">
        <w:rPr>
          <w:b/>
        </w:rPr>
        <w:lastRenderedPageBreak/>
        <w:t xml:space="preserve">Question:  </w:t>
      </w:r>
      <w:r>
        <w:t xml:space="preserve">What is the type of face covering that is required by individuals when they are accessing their communities?  </w:t>
      </w:r>
    </w:p>
    <w:p w14:paraId="5B663E44" w14:textId="77777777" w:rsidR="00370336" w:rsidRDefault="00370336" w:rsidP="002F0A91">
      <w:pPr>
        <w:ind w:left="720"/>
      </w:pPr>
    </w:p>
    <w:p w14:paraId="7C6FA79E" w14:textId="0C407068" w:rsidR="00370336" w:rsidRPr="00262A0E" w:rsidRDefault="00370336" w:rsidP="002F0A91">
      <w:pPr>
        <w:ind w:left="720"/>
      </w:pPr>
      <w:r w:rsidRPr="00370336">
        <w:rPr>
          <w:b/>
        </w:rPr>
        <w:t xml:space="preserve">Answer: </w:t>
      </w:r>
      <w:r w:rsidR="00262A0E">
        <w:t xml:space="preserve">The Governor has </w:t>
      </w:r>
      <w:r w:rsidR="005967C5">
        <w:t xml:space="preserve">updated </w:t>
      </w:r>
      <w:r w:rsidR="00262A0E">
        <w:t xml:space="preserve">an </w:t>
      </w:r>
      <w:hyperlink r:id="rId17" w:history="1">
        <w:r w:rsidR="00262A0E" w:rsidRPr="005967C5">
          <w:rPr>
            <w:rStyle w:val="Hyperlink"/>
          </w:rPr>
          <w:t>Executive Order</w:t>
        </w:r>
      </w:hyperlink>
      <w:r w:rsidR="005967C5">
        <w:t xml:space="preserve"> on July 8, 2020 which reemphasizes the need for people to wear face coverings, which “</w:t>
      </w:r>
      <w:r w:rsidR="005967C5" w:rsidRPr="005967C5">
        <w:t>shall be construed to include disposable face coverings of similar quality as well as face shields, provided that such face shield extends below the chin and covers the ears</w:t>
      </w:r>
      <w:r w:rsidR="005967C5">
        <w:t xml:space="preserve">”.   </w:t>
      </w:r>
    </w:p>
    <w:p w14:paraId="627E4E55" w14:textId="77777777" w:rsidR="00370336" w:rsidRDefault="00370336" w:rsidP="002F0A91">
      <w:pPr>
        <w:ind w:left="720"/>
        <w:rPr>
          <w:b/>
        </w:rPr>
      </w:pPr>
    </w:p>
    <w:p w14:paraId="22900F56" w14:textId="77777777" w:rsidR="00370336" w:rsidRDefault="00370336" w:rsidP="002F0A91">
      <w:pPr>
        <w:ind w:left="720"/>
      </w:pPr>
      <w:r>
        <w:rPr>
          <w:b/>
        </w:rPr>
        <w:t xml:space="preserve">Question:  </w:t>
      </w:r>
      <w:r>
        <w:t xml:space="preserve">What do I tell a family member or guardian if they say they want to take an individual who lives in a group home on a week-long vacation?  </w:t>
      </w:r>
    </w:p>
    <w:p w14:paraId="0BA924C5" w14:textId="77777777" w:rsidR="00370336" w:rsidRDefault="00370336" w:rsidP="002F0A91">
      <w:pPr>
        <w:ind w:left="720"/>
      </w:pPr>
    </w:p>
    <w:p w14:paraId="72F45AD3" w14:textId="77777777" w:rsidR="00370336" w:rsidRPr="00370336" w:rsidRDefault="00370336" w:rsidP="002F0A91">
      <w:pPr>
        <w:ind w:left="720"/>
      </w:pPr>
      <w:r w:rsidRPr="00370336">
        <w:rPr>
          <w:b/>
        </w:rPr>
        <w:t>Answer:</w:t>
      </w:r>
      <w:r>
        <w:rPr>
          <w:b/>
        </w:rPr>
        <w:t xml:space="preserve"> </w:t>
      </w:r>
      <w:r>
        <w:t>Using the above decision</w:t>
      </w:r>
      <w:r w:rsidR="00A33D5C">
        <w:t>-</w:t>
      </w:r>
      <w:r>
        <w:t>making outline, work with the individual and their team</w:t>
      </w:r>
      <w:r w:rsidR="00A915F0">
        <w:t xml:space="preserve">.  </w:t>
      </w:r>
      <w:r w:rsidR="00610E86">
        <w:t xml:space="preserve">If agreement cannot be reached, support the person to contact </w:t>
      </w:r>
      <w:r>
        <w:t>DRM</w:t>
      </w:r>
      <w:r w:rsidR="00610E86">
        <w:t xml:space="preserve"> if they would like assistance.</w:t>
      </w:r>
      <w:r>
        <w:t xml:space="preserve"> </w:t>
      </w:r>
    </w:p>
    <w:p w14:paraId="234D58E0" w14:textId="77777777" w:rsidR="002F0A91" w:rsidRPr="007411FD" w:rsidRDefault="002F0A91" w:rsidP="002F0A91">
      <w:pPr>
        <w:ind w:left="720"/>
      </w:pPr>
    </w:p>
    <w:p w14:paraId="540DFA20" w14:textId="77777777" w:rsidR="00370336" w:rsidRDefault="00370336" w:rsidP="00370336"/>
    <w:p w14:paraId="676DC1BE" w14:textId="77777777" w:rsidR="00CD5E34" w:rsidRPr="007411FD" w:rsidRDefault="00CD5E34" w:rsidP="00CD5E34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you need assistance understanding or advocating for your rights</w:t>
      </w:r>
      <w:r w:rsidRPr="007411FD">
        <w:rPr>
          <w:rFonts w:ascii="Times New Roman" w:hAnsi="Times New Roman"/>
          <w:szCs w:val="24"/>
        </w:rPr>
        <w:t xml:space="preserve">, call Disability Rights Maine at 800.452.1948, or </w:t>
      </w:r>
      <w:r>
        <w:rPr>
          <w:rFonts w:ascii="Times New Roman" w:hAnsi="Times New Roman"/>
          <w:szCs w:val="24"/>
        </w:rPr>
        <w:t xml:space="preserve">use </w:t>
      </w:r>
      <w:hyperlink r:id="rId18" w:history="1">
        <w:r w:rsidRPr="003A7ADB">
          <w:rPr>
            <w:rStyle w:val="Hyperlink"/>
            <w:rFonts w:ascii="Times New Roman" w:hAnsi="Times New Roman"/>
            <w:szCs w:val="24"/>
          </w:rPr>
          <w:t>our</w:t>
        </w:r>
      </w:hyperlink>
      <w:r>
        <w:rPr>
          <w:rFonts w:ascii="Times New Roman" w:hAnsi="Times New Roman"/>
          <w:szCs w:val="24"/>
        </w:rPr>
        <w:t xml:space="preserve"> online intake form </w:t>
      </w:r>
      <w:hyperlink r:id="rId19" w:history="1">
        <w:r>
          <w:rPr>
            <w:rStyle w:val="Hyperlink"/>
          </w:rPr>
          <w:t>https://drme.org/online-intake-form</w:t>
        </w:r>
      </w:hyperlink>
      <w:r>
        <w:t>.</w:t>
      </w:r>
      <w:r>
        <w:rPr>
          <w:rFonts w:ascii="Times New Roman" w:hAnsi="Times New Roman"/>
          <w:szCs w:val="24"/>
        </w:rPr>
        <w:t xml:space="preserve"> </w:t>
      </w:r>
      <w:r w:rsidRPr="007411FD">
        <w:rPr>
          <w:rFonts w:ascii="Times New Roman" w:hAnsi="Times New Roman"/>
          <w:szCs w:val="24"/>
        </w:rPr>
        <w:t xml:space="preserve"> </w:t>
      </w:r>
    </w:p>
    <w:p w14:paraId="7FD34793" w14:textId="77777777" w:rsidR="00CD5E34" w:rsidRDefault="00CD5E34" w:rsidP="00F1444A">
      <w:pPr>
        <w:pStyle w:val="NoSpacing"/>
        <w:rPr>
          <w:rFonts w:ascii="Times New Roman" w:hAnsi="Times New Roman"/>
          <w:szCs w:val="24"/>
        </w:rPr>
      </w:pPr>
    </w:p>
    <w:p w14:paraId="45A8C6B9" w14:textId="77777777" w:rsidR="003104AD" w:rsidRDefault="003104AD"/>
    <w:sectPr w:rsidR="003104AD" w:rsidSect="00FC3AFF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4DA8CD8" w16cex:dateUtc="2020-07-14T12:32:12.052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76A96" w14:textId="77777777" w:rsidR="00BC737C" w:rsidRDefault="00BC737C">
      <w:r>
        <w:separator/>
      </w:r>
    </w:p>
  </w:endnote>
  <w:endnote w:type="continuationSeparator" w:id="0">
    <w:p w14:paraId="0E26A26E" w14:textId="77777777" w:rsidR="00BC737C" w:rsidRDefault="00BC737C">
      <w:r>
        <w:continuationSeparator/>
      </w:r>
    </w:p>
  </w:endnote>
  <w:endnote w:type="continuationNotice" w:id="1">
    <w:p w14:paraId="492544EC" w14:textId="77777777" w:rsidR="00BC737C" w:rsidRDefault="00BC7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968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2F3E0B" w14:textId="77777777" w:rsidR="00223CA0" w:rsidRDefault="00223C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0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6BD74E" w14:textId="77777777" w:rsidR="00223CA0" w:rsidRDefault="00223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F41CC" w14:textId="537FEE72" w:rsidR="00F7178F" w:rsidRDefault="00F7178F" w:rsidP="00F7178F">
    <w:pPr>
      <w:pStyle w:val="Footer"/>
    </w:pPr>
    <w:r>
      <w:t>*Please note this</w:t>
    </w:r>
    <w:r w:rsidR="001A00FF">
      <w:t xml:space="preserve"> </w:t>
    </w:r>
    <w:r w:rsidR="001543DE">
      <w:t xml:space="preserve">tool </w:t>
    </w:r>
    <w:r w:rsidR="002D431D">
      <w:t>and the frequently asked questions are</w:t>
    </w:r>
    <w:r w:rsidR="00092B32">
      <w:t xml:space="preserve"> </w:t>
    </w:r>
    <w:r>
      <w:t>not intended to take the place of legal</w:t>
    </w:r>
    <w:r w:rsidR="000360AE">
      <w:t xml:space="preserve"> or</w:t>
    </w:r>
    <w:r>
      <w:t xml:space="preserve"> medical advice.  If this type of professional advice is needed, a professional should be consulted.  </w:t>
    </w:r>
  </w:p>
  <w:p w14:paraId="241BFADD" w14:textId="77777777" w:rsidR="00F7178F" w:rsidRDefault="00F71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B5F9A" w14:textId="77777777" w:rsidR="00BC737C" w:rsidRDefault="00BC737C">
      <w:r>
        <w:separator/>
      </w:r>
    </w:p>
  </w:footnote>
  <w:footnote w:type="continuationSeparator" w:id="0">
    <w:p w14:paraId="37718EFE" w14:textId="77777777" w:rsidR="00BC737C" w:rsidRDefault="00BC737C">
      <w:r>
        <w:continuationSeparator/>
      </w:r>
    </w:p>
  </w:footnote>
  <w:footnote w:type="continuationNotice" w:id="1">
    <w:p w14:paraId="581A4EEF" w14:textId="77777777" w:rsidR="00BC737C" w:rsidRDefault="00BC73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DEF29" w14:textId="391E21A4" w:rsidR="00F20073" w:rsidRDefault="00BC737C" w:rsidP="007372BB">
    <w:pPr>
      <w:tabs>
        <w:tab w:val="left" w:pos="7560"/>
      </w:tabs>
      <w:rPr>
        <w:b/>
        <w:color w:val="1481AB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BFC9A" w14:textId="51459DEF" w:rsidR="00714026" w:rsidRDefault="00D72165">
    <w:pPr>
      <w:pStyle w:val="Header"/>
    </w:pPr>
    <w:r>
      <w:t>07/24/20</w:t>
    </w:r>
  </w:p>
  <w:p w14:paraId="5EC44370" w14:textId="77777777" w:rsidR="00714026" w:rsidRDefault="00714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25F"/>
    <w:multiLevelType w:val="hybridMultilevel"/>
    <w:tmpl w:val="F75C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66E6F"/>
    <w:multiLevelType w:val="hybridMultilevel"/>
    <w:tmpl w:val="D6E4692E"/>
    <w:lvl w:ilvl="0" w:tplc="2278DE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36A08"/>
    <w:multiLevelType w:val="hybridMultilevel"/>
    <w:tmpl w:val="F928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B0CCC"/>
    <w:multiLevelType w:val="hybridMultilevel"/>
    <w:tmpl w:val="2E3C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91"/>
    <w:rsid w:val="000222E3"/>
    <w:rsid w:val="000360AE"/>
    <w:rsid w:val="00042CD8"/>
    <w:rsid w:val="00057B54"/>
    <w:rsid w:val="00060716"/>
    <w:rsid w:val="0007470F"/>
    <w:rsid w:val="00092B32"/>
    <w:rsid w:val="000B3B93"/>
    <w:rsid w:val="000B4D60"/>
    <w:rsid w:val="000C57DF"/>
    <w:rsid w:val="000E1AE1"/>
    <w:rsid w:val="00100A2C"/>
    <w:rsid w:val="001062B5"/>
    <w:rsid w:val="001543DE"/>
    <w:rsid w:val="0016171C"/>
    <w:rsid w:val="00191043"/>
    <w:rsid w:val="00195281"/>
    <w:rsid w:val="001A00FF"/>
    <w:rsid w:val="001A34A3"/>
    <w:rsid w:val="001D1EC2"/>
    <w:rsid w:val="001E4DF5"/>
    <w:rsid w:val="001F7173"/>
    <w:rsid w:val="0021704A"/>
    <w:rsid w:val="00223CA0"/>
    <w:rsid w:val="002267CF"/>
    <w:rsid w:val="002458B5"/>
    <w:rsid w:val="0025122F"/>
    <w:rsid w:val="00262A0E"/>
    <w:rsid w:val="002711DD"/>
    <w:rsid w:val="00282566"/>
    <w:rsid w:val="002B5830"/>
    <w:rsid w:val="002C500B"/>
    <w:rsid w:val="002D2BCD"/>
    <w:rsid w:val="002D37EB"/>
    <w:rsid w:val="002D431D"/>
    <w:rsid w:val="002E2E87"/>
    <w:rsid w:val="002F0A91"/>
    <w:rsid w:val="003017FB"/>
    <w:rsid w:val="003104AD"/>
    <w:rsid w:val="00315B94"/>
    <w:rsid w:val="003614A2"/>
    <w:rsid w:val="00370336"/>
    <w:rsid w:val="00370ADE"/>
    <w:rsid w:val="0039122B"/>
    <w:rsid w:val="00394F4E"/>
    <w:rsid w:val="003A536D"/>
    <w:rsid w:val="003A76B2"/>
    <w:rsid w:val="003A7879"/>
    <w:rsid w:val="003C3570"/>
    <w:rsid w:val="003D0C22"/>
    <w:rsid w:val="003D1740"/>
    <w:rsid w:val="003D1EE9"/>
    <w:rsid w:val="003E7E3C"/>
    <w:rsid w:val="004124D8"/>
    <w:rsid w:val="00427A78"/>
    <w:rsid w:val="0045638F"/>
    <w:rsid w:val="00464602"/>
    <w:rsid w:val="00480922"/>
    <w:rsid w:val="00497471"/>
    <w:rsid w:val="004A53AA"/>
    <w:rsid w:val="004B0797"/>
    <w:rsid w:val="004F305A"/>
    <w:rsid w:val="004F5B70"/>
    <w:rsid w:val="005062F6"/>
    <w:rsid w:val="00520769"/>
    <w:rsid w:val="00533A44"/>
    <w:rsid w:val="00534AD4"/>
    <w:rsid w:val="00540FE4"/>
    <w:rsid w:val="00556C35"/>
    <w:rsid w:val="00563E14"/>
    <w:rsid w:val="005921E8"/>
    <w:rsid w:val="005967C5"/>
    <w:rsid w:val="005A6468"/>
    <w:rsid w:val="005C1EF6"/>
    <w:rsid w:val="005D01F4"/>
    <w:rsid w:val="005E6A8C"/>
    <w:rsid w:val="005F4805"/>
    <w:rsid w:val="005F5D30"/>
    <w:rsid w:val="00606461"/>
    <w:rsid w:val="00610E86"/>
    <w:rsid w:val="00616D21"/>
    <w:rsid w:val="0065311E"/>
    <w:rsid w:val="00663DF7"/>
    <w:rsid w:val="0068500F"/>
    <w:rsid w:val="006A146D"/>
    <w:rsid w:val="006D24C1"/>
    <w:rsid w:val="00700282"/>
    <w:rsid w:val="0071325E"/>
    <w:rsid w:val="00714026"/>
    <w:rsid w:val="007165B6"/>
    <w:rsid w:val="0071799D"/>
    <w:rsid w:val="00727A4B"/>
    <w:rsid w:val="007405B9"/>
    <w:rsid w:val="007572D5"/>
    <w:rsid w:val="00782C98"/>
    <w:rsid w:val="007864C9"/>
    <w:rsid w:val="007A4582"/>
    <w:rsid w:val="007C0A51"/>
    <w:rsid w:val="007C3FD5"/>
    <w:rsid w:val="007E3C78"/>
    <w:rsid w:val="00801641"/>
    <w:rsid w:val="008230CE"/>
    <w:rsid w:val="00833F83"/>
    <w:rsid w:val="00852E98"/>
    <w:rsid w:val="00860C19"/>
    <w:rsid w:val="0086222C"/>
    <w:rsid w:val="00864A19"/>
    <w:rsid w:val="008922EE"/>
    <w:rsid w:val="00896AA2"/>
    <w:rsid w:val="008A6FE3"/>
    <w:rsid w:val="008B4CBC"/>
    <w:rsid w:val="008B5698"/>
    <w:rsid w:val="008B69B2"/>
    <w:rsid w:val="008C2F4C"/>
    <w:rsid w:val="008C6B45"/>
    <w:rsid w:val="008D0D21"/>
    <w:rsid w:val="008D179E"/>
    <w:rsid w:val="008E686F"/>
    <w:rsid w:val="008F3E03"/>
    <w:rsid w:val="009005BA"/>
    <w:rsid w:val="009027D9"/>
    <w:rsid w:val="009161C3"/>
    <w:rsid w:val="00920849"/>
    <w:rsid w:val="0092496F"/>
    <w:rsid w:val="00925C76"/>
    <w:rsid w:val="0094366C"/>
    <w:rsid w:val="00944383"/>
    <w:rsid w:val="00945C73"/>
    <w:rsid w:val="009516A7"/>
    <w:rsid w:val="009539FD"/>
    <w:rsid w:val="00975933"/>
    <w:rsid w:val="00985BA9"/>
    <w:rsid w:val="00991240"/>
    <w:rsid w:val="00993C80"/>
    <w:rsid w:val="009B0625"/>
    <w:rsid w:val="009B1A31"/>
    <w:rsid w:val="009B2313"/>
    <w:rsid w:val="009B38BD"/>
    <w:rsid w:val="009B6193"/>
    <w:rsid w:val="009C10BA"/>
    <w:rsid w:val="009D02CF"/>
    <w:rsid w:val="009D2B8D"/>
    <w:rsid w:val="009E3B34"/>
    <w:rsid w:val="009E54FD"/>
    <w:rsid w:val="009E73F2"/>
    <w:rsid w:val="009F7BF5"/>
    <w:rsid w:val="00A0781E"/>
    <w:rsid w:val="00A1011B"/>
    <w:rsid w:val="00A114C7"/>
    <w:rsid w:val="00A15892"/>
    <w:rsid w:val="00A30F0A"/>
    <w:rsid w:val="00A33D5C"/>
    <w:rsid w:val="00A635B5"/>
    <w:rsid w:val="00A72BB3"/>
    <w:rsid w:val="00A72C84"/>
    <w:rsid w:val="00A915F0"/>
    <w:rsid w:val="00A91C2C"/>
    <w:rsid w:val="00AB3224"/>
    <w:rsid w:val="00AC2793"/>
    <w:rsid w:val="00AF38A8"/>
    <w:rsid w:val="00B10DD8"/>
    <w:rsid w:val="00B15619"/>
    <w:rsid w:val="00B34961"/>
    <w:rsid w:val="00B37493"/>
    <w:rsid w:val="00B41311"/>
    <w:rsid w:val="00B430EA"/>
    <w:rsid w:val="00B4383D"/>
    <w:rsid w:val="00B503BF"/>
    <w:rsid w:val="00B54060"/>
    <w:rsid w:val="00B600FA"/>
    <w:rsid w:val="00B71B1E"/>
    <w:rsid w:val="00B933EC"/>
    <w:rsid w:val="00B934E3"/>
    <w:rsid w:val="00BC737C"/>
    <w:rsid w:val="00BE1098"/>
    <w:rsid w:val="00BF2B6B"/>
    <w:rsid w:val="00BF5A70"/>
    <w:rsid w:val="00C16F37"/>
    <w:rsid w:val="00C225FC"/>
    <w:rsid w:val="00C232A7"/>
    <w:rsid w:val="00C513DD"/>
    <w:rsid w:val="00C7640A"/>
    <w:rsid w:val="00C82A2D"/>
    <w:rsid w:val="00C83C3C"/>
    <w:rsid w:val="00C84903"/>
    <w:rsid w:val="00CB14D2"/>
    <w:rsid w:val="00CD07B5"/>
    <w:rsid w:val="00CD5E34"/>
    <w:rsid w:val="00CE1A1D"/>
    <w:rsid w:val="00CE77A8"/>
    <w:rsid w:val="00CF103F"/>
    <w:rsid w:val="00D23E7B"/>
    <w:rsid w:val="00D26FBC"/>
    <w:rsid w:val="00D341EB"/>
    <w:rsid w:val="00D345BF"/>
    <w:rsid w:val="00D414EB"/>
    <w:rsid w:val="00D42528"/>
    <w:rsid w:val="00D5526D"/>
    <w:rsid w:val="00D55518"/>
    <w:rsid w:val="00D57F11"/>
    <w:rsid w:val="00D63BFC"/>
    <w:rsid w:val="00D63E03"/>
    <w:rsid w:val="00D72165"/>
    <w:rsid w:val="00DB031B"/>
    <w:rsid w:val="00DC564D"/>
    <w:rsid w:val="00DC59B6"/>
    <w:rsid w:val="00DC7576"/>
    <w:rsid w:val="00DD0F48"/>
    <w:rsid w:val="00DD2997"/>
    <w:rsid w:val="00DE304B"/>
    <w:rsid w:val="00DE4960"/>
    <w:rsid w:val="00DF6D1F"/>
    <w:rsid w:val="00DF7BD3"/>
    <w:rsid w:val="00E2377E"/>
    <w:rsid w:val="00E2689F"/>
    <w:rsid w:val="00E27FB2"/>
    <w:rsid w:val="00E63E6F"/>
    <w:rsid w:val="00E712F4"/>
    <w:rsid w:val="00E81DD0"/>
    <w:rsid w:val="00E83675"/>
    <w:rsid w:val="00E901F0"/>
    <w:rsid w:val="00E90A24"/>
    <w:rsid w:val="00E92B53"/>
    <w:rsid w:val="00E95602"/>
    <w:rsid w:val="00EA0E89"/>
    <w:rsid w:val="00F014D1"/>
    <w:rsid w:val="00F01875"/>
    <w:rsid w:val="00F04E07"/>
    <w:rsid w:val="00F1444A"/>
    <w:rsid w:val="00F20D62"/>
    <w:rsid w:val="00F2636C"/>
    <w:rsid w:val="00F34865"/>
    <w:rsid w:val="00F51B5B"/>
    <w:rsid w:val="00F7178F"/>
    <w:rsid w:val="00F77524"/>
    <w:rsid w:val="00F801F0"/>
    <w:rsid w:val="00F92912"/>
    <w:rsid w:val="00FC0C77"/>
    <w:rsid w:val="00FC3412"/>
    <w:rsid w:val="00FC3AFF"/>
    <w:rsid w:val="00FC689A"/>
    <w:rsid w:val="00FC726A"/>
    <w:rsid w:val="00FF4C22"/>
    <w:rsid w:val="02771489"/>
    <w:rsid w:val="03216CFF"/>
    <w:rsid w:val="105E5471"/>
    <w:rsid w:val="10F15DCA"/>
    <w:rsid w:val="1873D553"/>
    <w:rsid w:val="1A7CFC27"/>
    <w:rsid w:val="1DE91D26"/>
    <w:rsid w:val="1F9979CA"/>
    <w:rsid w:val="23E6E74A"/>
    <w:rsid w:val="26040238"/>
    <w:rsid w:val="2666713C"/>
    <w:rsid w:val="2D2B37A4"/>
    <w:rsid w:val="310A6728"/>
    <w:rsid w:val="3872E279"/>
    <w:rsid w:val="41077A6B"/>
    <w:rsid w:val="45F03B1C"/>
    <w:rsid w:val="53E75D1A"/>
    <w:rsid w:val="64AFECCD"/>
    <w:rsid w:val="7C9D1C5E"/>
    <w:rsid w:val="7FCEB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91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A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A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A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A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A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A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A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A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A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A9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F0A91"/>
    <w:rPr>
      <w:color w:val="6B9F25" w:themeColor="hyperlink"/>
      <w:u w:val="single"/>
    </w:rPr>
  </w:style>
  <w:style w:type="paragraph" w:styleId="NoSpacing">
    <w:name w:val="No Spacing"/>
    <w:basedOn w:val="Normal"/>
    <w:uiPriority w:val="1"/>
    <w:qFormat/>
    <w:rsid w:val="009B1A31"/>
    <w:rPr>
      <w:szCs w:val="32"/>
    </w:rPr>
  </w:style>
  <w:style w:type="paragraph" w:styleId="ListParagraph">
    <w:name w:val="List Paragraph"/>
    <w:basedOn w:val="Normal"/>
    <w:uiPriority w:val="34"/>
    <w:qFormat/>
    <w:rsid w:val="009B1A3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5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2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B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B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B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6B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7E3C"/>
    <w:rPr>
      <w:color w:val="B26B02" w:themeColor="followedHyperlink"/>
      <w:u w:val="single"/>
    </w:rPr>
  </w:style>
  <w:style w:type="paragraph" w:styleId="Revision">
    <w:name w:val="Revision"/>
    <w:hidden/>
    <w:uiPriority w:val="99"/>
    <w:semiHidden/>
    <w:rsid w:val="00610E86"/>
    <w:rPr>
      <w:rFonts w:ascii="Times New Roman" w:eastAsia="Times New Roman" w:hAnsi="Times New Roman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67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7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47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1A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A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A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A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A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A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A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A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A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1A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1A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A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1A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1A31"/>
    <w:rPr>
      <w:b/>
      <w:bCs/>
    </w:rPr>
  </w:style>
  <w:style w:type="character" w:styleId="Emphasis">
    <w:name w:val="Emphasis"/>
    <w:basedOn w:val="DefaultParagraphFont"/>
    <w:uiPriority w:val="20"/>
    <w:qFormat/>
    <w:rsid w:val="009B1A31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B1A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1A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A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A31"/>
    <w:rPr>
      <w:b/>
      <w:i/>
      <w:sz w:val="24"/>
    </w:rPr>
  </w:style>
  <w:style w:type="character" w:styleId="SubtleEmphasis">
    <w:name w:val="Subtle Emphasis"/>
    <w:uiPriority w:val="19"/>
    <w:qFormat/>
    <w:rsid w:val="009B1A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1A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1A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1A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1A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A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A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A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A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A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A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A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A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A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A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A9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F0A91"/>
    <w:rPr>
      <w:color w:val="6B9F25" w:themeColor="hyperlink"/>
      <w:u w:val="single"/>
    </w:rPr>
  </w:style>
  <w:style w:type="paragraph" w:styleId="NoSpacing">
    <w:name w:val="No Spacing"/>
    <w:basedOn w:val="Normal"/>
    <w:uiPriority w:val="1"/>
    <w:qFormat/>
    <w:rsid w:val="009B1A31"/>
    <w:rPr>
      <w:szCs w:val="32"/>
    </w:rPr>
  </w:style>
  <w:style w:type="paragraph" w:styleId="ListParagraph">
    <w:name w:val="List Paragraph"/>
    <w:basedOn w:val="Normal"/>
    <w:uiPriority w:val="34"/>
    <w:qFormat/>
    <w:rsid w:val="009B1A3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5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2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B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B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B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6B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7E3C"/>
    <w:rPr>
      <w:color w:val="B26B02" w:themeColor="followedHyperlink"/>
      <w:u w:val="single"/>
    </w:rPr>
  </w:style>
  <w:style w:type="paragraph" w:styleId="Revision">
    <w:name w:val="Revision"/>
    <w:hidden/>
    <w:uiPriority w:val="99"/>
    <w:semiHidden/>
    <w:rsid w:val="00610E86"/>
    <w:rPr>
      <w:rFonts w:ascii="Times New Roman" w:eastAsia="Times New Roman" w:hAnsi="Times New Roman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67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7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47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1A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A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A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A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A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A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A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A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A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1A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1A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A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1A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1A31"/>
    <w:rPr>
      <w:b/>
      <w:bCs/>
    </w:rPr>
  </w:style>
  <w:style w:type="character" w:styleId="Emphasis">
    <w:name w:val="Emphasis"/>
    <w:basedOn w:val="DefaultParagraphFont"/>
    <w:uiPriority w:val="20"/>
    <w:qFormat/>
    <w:rsid w:val="009B1A31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B1A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1A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A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A31"/>
    <w:rPr>
      <w:b/>
      <w:i/>
      <w:sz w:val="24"/>
    </w:rPr>
  </w:style>
  <w:style w:type="character" w:styleId="SubtleEmphasis">
    <w:name w:val="Subtle Emphasis"/>
    <w:uiPriority w:val="19"/>
    <w:qFormat/>
    <w:rsid w:val="009B1A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1A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1A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1A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1A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A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mailto:our" TargetMode="External"/><Relationship Id="Ra95b59f6bb25456f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file:///C:\Users\Elizabeth.Hopkins\AppData\Local\Microsoft\Windows\INetCache\Content.Outlook\QMX2VI1E\An%20Order%20Strengthening%20the%20Use%20of%20Face%20Coverings%20(002)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ine.gov/dhhs/oads/docs/covid-19/outdoor_visitation_guidance_for_facilities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drme.org/online-intake-for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B369C5E811447B9D0D5185D178F8A" ma:contentTypeVersion="12" ma:contentTypeDescription="Create a new document." ma:contentTypeScope="" ma:versionID="15ce279e9811ebd642c49e793bd5ae74">
  <xsd:schema xmlns:xsd="http://www.w3.org/2001/XMLSchema" xmlns:xs="http://www.w3.org/2001/XMLSchema" xmlns:p="http://schemas.microsoft.com/office/2006/metadata/properties" xmlns:ns3="61a7f071-0630-4ef7-85ea-665d3e5b7230" xmlns:ns4="5efb5897-ed33-4614-b257-aa2aa6bc241d" targetNamespace="http://schemas.microsoft.com/office/2006/metadata/properties" ma:root="true" ma:fieldsID="22bed5e2ee0eabe3d82f706c9d2d1c1e" ns3:_="" ns4:_="">
    <xsd:import namespace="61a7f071-0630-4ef7-85ea-665d3e5b7230"/>
    <xsd:import namespace="5efb5897-ed33-4614-b257-aa2aa6bc2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7f071-0630-4ef7-85ea-665d3e5b7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5897-ed33-4614-b257-aa2aa6bc2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B17E-1DC2-4A79-A0CA-3CCEE5CEE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7f071-0630-4ef7-85ea-665d3e5b7230"/>
    <ds:schemaRef ds:uri="5efb5897-ed33-4614-b257-aa2aa6bc2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A393A-B69C-4F58-8A28-905ED6C3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63D92C-E321-458C-8D49-CE73C125A7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7123E-00BA-4C8B-83EE-78E2D532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Elizabeth</dc:creator>
  <cp:lastModifiedBy>Staci Converse</cp:lastModifiedBy>
  <cp:revision>2</cp:revision>
  <dcterms:created xsi:type="dcterms:W3CDTF">2020-09-23T18:28:00Z</dcterms:created>
  <dcterms:modified xsi:type="dcterms:W3CDTF">2020-09-23T18:28:00Z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0x010100F43B369C5E811447B9D0D5185D178F8A</vt:lpwstr>
  </property>
</Properties>
</file>